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0005" w14:textId="703E8F08" w:rsidR="00354810" w:rsidRDefault="00354810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69EE9EB8" wp14:editId="449D22FB">
            <wp:simplePos x="0" y="0"/>
            <wp:positionH relativeFrom="page">
              <wp:posOffset>-66675</wp:posOffset>
            </wp:positionH>
            <wp:positionV relativeFrom="paragraph">
              <wp:posOffset>-975995</wp:posOffset>
            </wp:positionV>
            <wp:extent cx="7908388" cy="1752600"/>
            <wp:effectExtent l="19050" t="0" r="16510" b="53340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756" cy="17555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76D4F" w14:textId="5F842FF7" w:rsidR="00354810" w:rsidRDefault="00354810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38561248"/>
      <w:bookmarkEnd w:id="0"/>
    </w:p>
    <w:p w14:paraId="6F4DD063" w14:textId="30265DE9" w:rsidR="00354810" w:rsidRPr="00354810" w:rsidRDefault="002B3B5E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7CA37B98" wp14:editId="3CA9551F">
            <wp:simplePos x="0" y="0"/>
            <wp:positionH relativeFrom="column">
              <wp:posOffset>3720465</wp:posOffset>
            </wp:positionH>
            <wp:positionV relativeFrom="paragraph">
              <wp:posOffset>417830</wp:posOffset>
            </wp:positionV>
            <wp:extent cx="2000250" cy="2049145"/>
            <wp:effectExtent l="0" t="95250" r="0" b="69405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4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403"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5002A119" wp14:editId="6B50BEAF">
            <wp:simplePos x="0" y="0"/>
            <wp:positionH relativeFrom="column">
              <wp:posOffset>-194310</wp:posOffset>
            </wp:positionH>
            <wp:positionV relativeFrom="paragraph">
              <wp:posOffset>399415</wp:posOffset>
            </wp:positionV>
            <wp:extent cx="1981200" cy="1981200"/>
            <wp:effectExtent l="0" t="95250" r="0" b="68580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810" w:rsidRP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26C5" w:rsidRPr="006826C5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3-in-1 Paisa </w:t>
      </w:r>
      <w:proofErr w:type="spellStart"/>
      <w:r w:rsidR="006826C5" w:rsidRPr="006826C5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Experience</w:t>
      </w:r>
      <w:proofErr w:type="spellEnd"/>
      <w:r w:rsidR="006826C5" w:rsidRPr="006826C5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 Guatapé, Hacienda Nápoles &amp; Medellín Comuna 13</w:t>
      </w:r>
    </w:p>
    <w:p w14:paraId="76676D34" w14:textId="42FFE505" w:rsidR="00354810" w:rsidRDefault="00690403">
      <w:pPr>
        <w:rPr>
          <w:rFonts w:ascii="Arial Black" w:hAnsi="Arial Black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642F02FD" wp14:editId="2F7B3A7D">
            <wp:simplePos x="0" y="0"/>
            <wp:positionH relativeFrom="margin">
              <wp:posOffset>1706245</wp:posOffset>
            </wp:positionH>
            <wp:positionV relativeFrom="paragraph">
              <wp:posOffset>209550</wp:posOffset>
            </wp:positionV>
            <wp:extent cx="2085975" cy="2085975"/>
            <wp:effectExtent l="0" t="95250" r="0" b="7143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7EBC" w14:textId="674AC98C" w:rsidR="00690403" w:rsidRPr="00690403" w:rsidRDefault="00690403" w:rsidP="00690403">
      <w:pPr>
        <w:rPr>
          <w:rFonts w:ascii="Arial Black" w:hAnsi="Arial Black"/>
        </w:rPr>
      </w:pPr>
    </w:p>
    <w:p w14:paraId="55B4B425" w14:textId="32EEEF30" w:rsidR="00690403" w:rsidRPr="00690403" w:rsidRDefault="00690403" w:rsidP="00690403">
      <w:pPr>
        <w:rPr>
          <w:rFonts w:ascii="Arial Black" w:hAnsi="Arial Black"/>
        </w:rPr>
      </w:pPr>
    </w:p>
    <w:p w14:paraId="2E07C41F" w14:textId="3A3172E8" w:rsidR="00690403" w:rsidRPr="00690403" w:rsidRDefault="00690403" w:rsidP="00690403">
      <w:pPr>
        <w:rPr>
          <w:rFonts w:ascii="Arial Black" w:hAnsi="Arial Black"/>
        </w:rPr>
      </w:pPr>
    </w:p>
    <w:p w14:paraId="2021F706" w14:textId="3AFB4BFE" w:rsidR="00690403" w:rsidRPr="00690403" w:rsidRDefault="00690403" w:rsidP="00690403">
      <w:pPr>
        <w:rPr>
          <w:rFonts w:ascii="Arial Black" w:hAnsi="Arial Black"/>
        </w:rPr>
      </w:pPr>
    </w:p>
    <w:p w14:paraId="0C4DF1A3" w14:textId="355382D3" w:rsidR="00690403" w:rsidRPr="00690403" w:rsidRDefault="00690403" w:rsidP="00690403">
      <w:pPr>
        <w:rPr>
          <w:rFonts w:ascii="Arial Black" w:hAnsi="Arial Black"/>
        </w:rPr>
      </w:pPr>
    </w:p>
    <w:p w14:paraId="7C697DA5" w14:textId="1E1109B2" w:rsidR="00690403" w:rsidRPr="00690403" w:rsidRDefault="00690403" w:rsidP="00690403">
      <w:pPr>
        <w:rPr>
          <w:rFonts w:ascii="Arial Black" w:hAnsi="Arial Black"/>
        </w:rPr>
      </w:pPr>
    </w:p>
    <w:p w14:paraId="2E2113CE" w14:textId="59D630F8" w:rsidR="00690403" w:rsidRDefault="00690403" w:rsidP="00690403">
      <w:pPr>
        <w:rPr>
          <w:rFonts w:ascii="Arial Black" w:hAnsi="Arial Black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6E67F3A7" w14:textId="77777777" w:rsidR="0084416F" w:rsidRPr="0084416F" w:rsidRDefault="0084416F" w:rsidP="0084416F">
      <w:pPr>
        <w:tabs>
          <w:tab w:val="left" w:pos="1065"/>
        </w:tabs>
        <w:rPr>
          <w:rFonts w:ascii="Arial Black" w:hAnsi="Arial Black"/>
          <w:color w:val="000000" w:themeColor="text1"/>
          <w:sz w:val="20"/>
          <w:szCs w:val="20"/>
          <w:highlight w:val="red"/>
        </w:rPr>
      </w:pP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Trip</w:t>
      </w:r>
      <w:proofErr w:type="spellEnd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 xml:space="preserve"> </w:t>
      </w: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Itinerary</w:t>
      </w:r>
      <w:proofErr w:type="spellEnd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 xml:space="preserve">: 3 </w:t>
      </w: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Days</w:t>
      </w:r>
      <w:proofErr w:type="spellEnd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 xml:space="preserve"> / 2 </w:t>
      </w: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Nights</w:t>
      </w:r>
      <w:proofErr w:type="spellEnd"/>
    </w:p>
    <w:p w14:paraId="24FB525E" w14:textId="77777777" w:rsidR="0084416F" w:rsidRPr="0084416F" w:rsidRDefault="0084416F" w:rsidP="0084416F">
      <w:pPr>
        <w:numPr>
          <w:ilvl w:val="0"/>
          <w:numId w:val="1"/>
        </w:numPr>
        <w:tabs>
          <w:tab w:val="left" w:pos="1065"/>
        </w:tabs>
        <w:rPr>
          <w:rFonts w:ascii="Arial Black" w:hAnsi="Arial Black"/>
          <w:color w:val="000000" w:themeColor="text1"/>
          <w:sz w:val="20"/>
          <w:szCs w:val="20"/>
          <w:highlight w:val="red"/>
        </w:rPr>
      </w:pP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Departure</w:t>
      </w:r>
      <w:proofErr w:type="spellEnd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 xml:space="preserve"> Dates:</w:t>
      </w:r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</w:t>
      </w:r>
      <w:proofErr w:type="spellStart"/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>September</w:t>
      </w:r>
      <w:proofErr w:type="spellEnd"/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3–6, 2026 | </w:t>
      </w:r>
      <w:proofErr w:type="spellStart"/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>September</w:t>
      </w:r>
      <w:proofErr w:type="spellEnd"/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17–20, 2026</w:t>
      </w:r>
    </w:p>
    <w:p w14:paraId="5893ADFF" w14:textId="77777777" w:rsidR="0084416F" w:rsidRPr="0084416F" w:rsidRDefault="0084416F" w:rsidP="0084416F">
      <w:pPr>
        <w:numPr>
          <w:ilvl w:val="0"/>
          <w:numId w:val="1"/>
        </w:numPr>
        <w:tabs>
          <w:tab w:val="left" w:pos="1065"/>
        </w:tabs>
        <w:rPr>
          <w:rFonts w:ascii="Arial Black" w:hAnsi="Arial Black"/>
          <w:color w:val="000000" w:themeColor="text1"/>
          <w:sz w:val="20"/>
          <w:szCs w:val="20"/>
          <w:highlight w:val="red"/>
        </w:rPr>
      </w:pPr>
      <w:proofErr w:type="spellStart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Departure</w:t>
      </w:r>
      <w:proofErr w:type="spellEnd"/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 xml:space="preserve"> Time:</w:t>
      </w:r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11:00 PM</w:t>
      </w:r>
    </w:p>
    <w:p w14:paraId="34870546" w14:textId="350712E2" w:rsidR="0084416F" w:rsidRPr="0084416F" w:rsidRDefault="0084416F" w:rsidP="0084416F">
      <w:pPr>
        <w:numPr>
          <w:ilvl w:val="0"/>
          <w:numId w:val="1"/>
        </w:numPr>
        <w:tabs>
          <w:tab w:val="left" w:pos="1065"/>
        </w:tabs>
        <w:rPr>
          <w:rFonts w:ascii="Arial Black" w:hAnsi="Arial Black"/>
          <w:color w:val="000000" w:themeColor="text1"/>
          <w:sz w:val="20"/>
          <w:szCs w:val="20"/>
          <w:highlight w:val="red"/>
        </w:rPr>
      </w:pPr>
      <w:r w:rsidRPr="0084416F">
        <w:rPr>
          <w:rFonts w:ascii="Arial Black" w:hAnsi="Arial Black"/>
          <w:b/>
          <w:bCs/>
          <w:color w:val="000000" w:themeColor="text1"/>
          <w:sz w:val="20"/>
          <w:szCs w:val="20"/>
          <w:highlight w:val="red"/>
        </w:rPr>
        <w:t>Meeting Point:</w:t>
      </w:r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Puerta del </w:t>
      </w:r>
      <w:proofErr w:type="gramStart"/>
      <w:r w:rsidRPr="0084416F">
        <w:rPr>
          <w:rFonts w:ascii="Arial Black" w:hAnsi="Arial Black"/>
          <w:color w:val="000000" w:themeColor="text1"/>
          <w:sz w:val="20"/>
          <w:szCs w:val="20"/>
          <w:highlight w:val="red"/>
        </w:rPr>
        <w:t>Sol</w:t>
      </w:r>
      <w:r>
        <w:rPr>
          <w:rFonts w:ascii="Arial Black" w:hAnsi="Arial Black"/>
          <w:color w:val="000000" w:themeColor="text1"/>
          <w:sz w:val="20"/>
          <w:szCs w:val="20"/>
          <w:highlight w:val="red"/>
        </w:rPr>
        <w:t>(</w:t>
      </w:r>
      <w:proofErr w:type="gramEnd"/>
      <w:r>
        <w:rPr>
          <w:rFonts w:ascii="Arial Black" w:hAnsi="Arial Black"/>
          <w:color w:val="000000" w:themeColor="text1"/>
          <w:sz w:val="20"/>
          <w:szCs w:val="20"/>
          <w:highlight w:val="red"/>
        </w:rPr>
        <w:t>BGA, SANTANDER. COL)</w:t>
      </w:r>
    </w:p>
    <w:p w14:paraId="7F979FC8" w14:textId="77777777" w:rsidR="0084416F" w:rsidRDefault="0084416F" w:rsidP="0084416F">
      <w:pPr>
        <w:pStyle w:val="NormalWeb"/>
      </w:pPr>
      <w:r>
        <w:rPr>
          <w:b/>
          <w:bCs/>
        </w:rPr>
        <w:t>INCLUDED IN THE PLAN</w:t>
      </w:r>
    </w:p>
    <w:p w14:paraId="76D9B8A2" w14:textId="77777777" w:rsidR="0084416F" w:rsidRDefault="0084416F" w:rsidP="0084416F">
      <w:pPr>
        <w:pStyle w:val="NormalWeb"/>
        <w:numPr>
          <w:ilvl w:val="0"/>
          <w:numId w:val="2"/>
        </w:numPr>
      </w:pPr>
      <w:r>
        <w:rPr>
          <w:b/>
          <w:bCs/>
        </w:rPr>
        <w:t>Air-</w:t>
      </w:r>
      <w:proofErr w:type="spellStart"/>
      <w:r>
        <w:rPr>
          <w:b/>
          <w:bCs/>
        </w:rPr>
        <w:t>conditioned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tourist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transportation</w:t>
      </w:r>
      <w:proofErr w:type="spellEnd"/>
    </w:p>
    <w:p w14:paraId="198D1E28" w14:textId="77777777" w:rsidR="0084416F" w:rsidRPr="0084416F" w:rsidRDefault="0084416F" w:rsidP="0084416F">
      <w:pPr>
        <w:pStyle w:val="NormalWeb"/>
        <w:numPr>
          <w:ilvl w:val="0"/>
          <w:numId w:val="2"/>
        </w:numPr>
        <w:rPr>
          <w:lang w:val="en-GB"/>
        </w:rPr>
      </w:pPr>
      <w:r w:rsidRPr="0084416F">
        <w:rPr>
          <w:b/>
          <w:bCs/>
          <w:lang w:val="en-GB"/>
        </w:rPr>
        <w:t>Guided visits to all attractions mentioned in the itinerary</w:t>
      </w:r>
    </w:p>
    <w:p w14:paraId="55CAAF62" w14:textId="77777777" w:rsidR="0084416F" w:rsidRDefault="0084416F" w:rsidP="0084416F">
      <w:pPr>
        <w:pStyle w:val="NormalWeb"/>
        <w:numPr>
          <w:ilvl w:val="0"/>
          <w:numId w:val="2"/>
        </w:numPr>
      </w:pPr>
      <w:r>
        <w:rPr>
          <w:b/>
          <w:bCs/>
        </w:rPr>
        <w:t xml:space="preserve">Hotel </w:t>
      </w:r>
      <w:proofErr w:type="spellStart"/>
      <w:r>
        <w:rPr>
          <w:b/>
          <w:bCs/>
        </w:rPr>
        <w:t>accommodation</w:t>
      </w:r>
      <w:proofErr w:type="spellEnd"/>
      <w:r>
        <w:rPr>
          <w:b/>
          <w:bCs/>
        </w:rPr>
        <w:t xml:space="preserve"> (2 </w:t>
      </w:r>
      <w:proofErr w:type="spellStart"/>
      <w:r>
        <w:rPr>
          <w:b/>
          <w:bCs/>
        </w:rPr>
        <w:t>nights</w:t>
      </w:r>
      <w:proofErr w:type="spellEnd"/>
      <w:r>
        <w:rPr>
          <w:b/>
          <w:bCs/>
        </w:rPr>
        <w:t xml:space="preserve"> / 3 </w:t>
      </w:r>
      <w:proofErr w:type="spellStart"/>
      <w:r>
        <w:rPr>
          <w:b/>
          <w:bCs/>
        </w:rPr>
        <w:t>days</w:t>
      </w:r>
      <w:proofErr w:type="spellEnd"/>
      <w:r>
        <w:rPr>
          <w:b/>
          <w:bCs/>
        </w:rPr>
        <w:t>)</w:t>
      </w:r>
    </w:p>
    <w:p w14:paraId="5BB72E0C" w14:textId="77777777" w:rsidR="0084416F" w:rsidRDefault="0084416F" w:rsidP="0084416F">
      <w:pPr>
        <w:pStyle w:val="NormalWeb"/>
        <w:numPr>
          <w:ilvl w:val="0"/>
          <w:numId w:val="2"/>
        </w:numPr>
      </w:pPr>
      <w:proofErr w:type="spellStart"/>
      <w:r>
        <w:rPr>
          <w:b/>
          <w:bCs/>
        </w:rPr>
        <w:t>Meals</w:t>
      </w:r>
      <w:proofErr w:type="spellEnd"/>
      <w:r>
        <w:rPr>
          <w:b/>
          <w:bCs/>
        </w:rPr>
        <w:t>:</w:t>
      </w:r>
      <w:r>
        <w:t xml:space="preserve"> 3 </w:t>
      </w:r>
      <w:proofErr w:type="spellStart"/>
      <w:r>
        <w:t>breakfasts</w:t>
      </w:r>
      <w:proofErr w:type="spellEnd"/>
      <w:r>
        <w:t xml:space="preserve"> and 3 </w:t>
      </w:r>
      <w:proofErr w:type="spellStart"/>
      <w:r>
        <w:t>lunches</w:t>
      </w:r>
      <w:proofErr w:type="spellEnd"/>
    </w:p>
    <w:p w14:paraId="1D6E6E55" w14:textId="77777777" w:rsidR="0084416F" w:rsidRDefault="0084416F" w:rsidP="0084416F">
      <w:pPr>
        <w:pStyle w:val="NormalWeb"/>
        <w:numPr>
          <w:ilvl w:val="0"/>
          <w:numId w:val="2"/>
        </w:numPr>
      </w:pPr>
      <w:r>
        <w:rPr>
          <w:b/>
          <w:bCs/>
        </w:rPr>
        <w:t xml:space="preserve">Medical </w:t>
      </w:r>
      <w:proofErr w:type="spellStart"/>
      <w:r>
        <w:rPr>
          <w:b/>
          <w:bCs/>
        </w:rPr>
        <w:t>assistance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card</w:t>
      </w:r>
      <w:proofErr w:type="spellEnd"/>
    </w:p>
    <w:p w14:paraId="308B82E7" w14:textId="77777777" w:rsidR="0084416F" w:rsidRPr="0084416F" w:rsidRDefault="0084416F" w:rsidP="0084416F">
      <w:pPr>
        <w:pStyle w:val="NormalWeb"/>
        <w:numPr>
          <w:ilvl w:val="0"/>
          <w:numId w:val="2"/>
        </w:numPr>
        <w:rPr>
          <w:lang w:val="en-GB"/>
        </w:rPr>
      </w:pPr>
      <w:r w:rsidRPr="0084416F">
        <w:rPr>
          <w:b/>
          <w:bCs/>
          <w:lang w:val="en-GB"/>
        </w:rPr>
        <w:t xml:space="preserve">Boat tour on the </w:t>
      </w:r>
      <w:proofErr w:type="spellStart"/>
      <w:r w:rsidRPr="0084416F">
        <w:rPr>
          <w:b/>
          <w:bCs/>
          <w:lang w:val="en-GB"/>
        </w:rPr>
        <w:t>Guatapé</w:t>
      </w:r>
      <w:proofErr w:type="spellEnd"/>
      <w:r w:rsidRPr="0084416F">
        <w:rPr>
          <w:b/>
          <w:bCs/>
          <w:lang w:val="en-GB"/>
        </w:rPr>
        <w:t xml:space="preserve"> Reservoir</w:t>
      </w:r>
    </w:p>
    <w:p w14:paraId="7329B174" w14:textId="77777777" w:rsidR="0084416F" w:rsidRDefault="0084416F" w:rsidP="0084416F">
      <w:pPr>
        <w:pStyle w:val="NormalWeb"/>
        <w:numPr>
          <w:ilvl w:val="0"/>
          <w:numId w:val="2"/>
        </w:numPr>
      </w:pPr>
      <w:proofErr w:type="spellStart"/>
      <w:r>
        <w:rPr>
          <w:b/>
          <w:bCs/>
        </w:rPr>
        <w:t>Guided</w:t>
      </w:r>
      <w:proofErr w:type="spellEnd"/>
      <w:r>
        <w:rPr>
          <w:b/>
          <w:bCs/>
        </w:rPr>
        <w:t xml:space="preserve"> tour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Comuna 13</w:t>
      </w:r>
    </w:p>
    <w:p w14:paraId="2189B1AB" w14:textId="77777777" w:rsidR="0084416F" w:rsidRPr="0084416F" w:rsidRDefault="0084416F" w:rsidP="0084416F">
      <w:pPr>
        <w:pStyle w:val="NormalWeb"/>
        <w:numPr>
          <w:ilvl w:val="0"/>
          <w:numId w:val="2"/>
        </w:numPr>
        <w:rPr>
          <w:lang w:val="en-GB"/>
        </w:rPr>
      </w:pPr>
      <w:r w:rsidRPr="0084416F">
        <w:rPr>
          <w:b/>
          <w:bCs/>
          <w:lang w:val="en-GB"/>
        </w:rPr>
        <w:t xml:space="preserve">Entrance ticket to Hacienda </w:t>
      </w:r>
      <w:proofErr w:type="spellStart"/>
      <w:r w:rsidRPr="0084416F">
        <w:rPr>
          <w:b/>
          <w:bCs/>
          <w:lang w:val="en-GB"/>
        </w:rPr>
        <w:t>Nápoles</w:t>
      </w:r>
      <w:proofErr w:type="spellEnd"/>
      <w:r w:rsidRPr="0084416F">
        <w:rPr>
          <w:b/>
          <w:bCs/>
          <w:lang w:val="en-GB"/>
        </w:rPr>
        <w:t xml:space="preserve"> Theme Park</w:t>
      </w:r>
    </w:p>
    <w:p w14:paraId="3A71B0C8" w14:textId="77777777" w:rsidR="0084416F" w:rsidRDefault="0084416F" w:rsidP="0084416F">
      <w:pPr>
        <w:pStyle w:val="NormalWeb"/>
        <w:numPr>
          <w:ilvl w:val="0"/>
          <w:numId w:val="2"/>
        </w:numPr>
      </w:pPr>
      <w:r>
        <w:rPr>
          <w:b/>
          <w:bCs/>
        </w:rPr>
        <w:t xml:space="preserve">Tour guide </w:t>
      </w:r>
      <w:proofErr w:type="spellStart"/>
      <w:r>
        <w:rPr>
          <w:b/>
          <w:bCs/>
        </w:rPr>
        <w:t>throughout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trip</w:t>
      </w:r>
      <w:proofErr w:type="spellEnd"/>
    </w:p>
    <w:p w14:paraId="19940447" w14:textId="06337838" w:rsidR="00690403" w:rsidRDefault="004F37F2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8480" behindDoc="1" locked="0" layoutInCell="1" allowOverlap="1" wp14:anchorId="6EBA564F" wp14:editId="7F03EEA0">
            <wp:simplePos x="0" y="0"/>
            <wp:positionH relativeFrom="rightMargin">
              <wp:posOffset>-1348740</wp:posOffset>
            </wp:positionH>
            <wp:positionV relativeFrom="paragraph">
              <wp:posOffset>224155</wp:posOffset>
            </wp:positionV>
            <wp:extent cx="2400300" cy="2943007"/>
            <wp:effectExtent l="400050" t="285750" r="457200" b="27686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430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136FC398" wp14:editId="408FAB77">
            <wp:simplePos x="0" y="0"/>
            <wp:positionH relativeFrom="page">
              <wp:posOffset>-619125</wp:posOffset>
            </wp:positionH>
            <wp:positionV relativeFrom="paragraph">
              <wp:posOffset>410210</wp:posOffset>
            </wp:positionV>
            <wp:extent cx="2341880" cy="1767956"/>
            <wp:effectExtent l="342900" t="285750" r="325120" b="28956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767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49C81" w14:textId="772C4C37" w:rsidR="00F64EBB" w:rsidRDefault="004F37F2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1" locked="0" layoutInCell="1" allowOverlap="1" wp14:anchorId="1520E7F0" wp14:editId="3F0FB930">
            <wp:simplePos x="0" y="0"/>
            <wp:positionH relativeFrom="margin">
              <wp:posOffset>758190</wp:posOffset>
            </wp:positionH>
            <wp:positionV relativeFrom="paragraph">
              <wp:posOffset>66675</wp:posOffset>
            </wp:positionV>
            <wp:extent cx="3444176" cy="4303923"/>
            <wp:effectExtent l="438150" t="323850" r="633095" b="32575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44716" r="-1245" b="-44716"/>
                    <a:stretch/>
                  </pic:blipFill>
                  <pic:spPr bwMode="auto">
                    <a:xfrm>
                      <a:off x="0" y="0"/>
                      <a:ext cx="3444176" cy="4303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4D9F7" w14:textId="45C023DA" w:rsidR="00F64EBB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</w:p>
    <w:p w14:paraId="1B39C229" w14:textId="30773617" w:rsidR="00F64EBB" w:rsidRDefault="004F37F2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66432" behindDoc="1" locked="0" layoutInCell="1" allowOverlap="1" wp14:anchorId="2E64D5F6" wp14:editId="25B0DD77">
            <wp:simplePos x="0" y="0"/>
            <wp:positionH relativeFrom="column">
              <wp:posOffset>-5814060</wp:posOffset>
            </wp:positionH>
            <wp:positionV relativeFrom="paragraph">
              <wp:posOffset>-904240</wp:posOffset>
            </wp:positionV>
            <wp:extent cx="5660882" cy="425767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82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D3AC0" w14:textId="77777777" w:rsidR="0084416F" w:rsidRPr="0084416F" w:rsidRDefault="0084416F" w:rsidP="0084416F">
      <w:pPr>
        <w:tabs>
          <w:tab w:val="left" w:pos="1065"/>
        </w:tabs>
        <w:rPr>
          <w:rFonts w:ascii="Arial Black" w:hAnsi="Arial Black"/>
        </w:rPr>
      </w:pPr>
      <w:r w:rsidRPr="0084416F">
        <w:rPr>
          <w:rFonts w:ascii="Arial Black" w:hAnsi="Arial Black"/>
          <w:b/>
          <w:bCs/>
        </w:rPr>
        <w:t>ITINERARY ATTRACTIONS &amp; ACTIVITIES</w:t>
      </w:r>
    </w:p>
    <w:p w14:paraId="52439005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 xml:space="preserve">El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Peñol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 xml:space="preserve"> Rock (Piedra del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Peñol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):</w:t>
      </w:r>
      <w:r w:rsidRPr="0084416F">
        <w:rPr>
          <w:rFonts w:ascii="Century Gothic" w:hAnsi="Century Gothic"/>
          <w:sz w:val="18"/>
          <w:szCs w:val="18"/>
          <w:lang w:val="en-GB"/>
        </w:rPr>
        <w:t xml:space="preserve"> Visit to the iconic monolith (entrance fee not included)</w:t>
      </w:r>
    </w:p>
    <w:p w14:paraId="04F8F978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Guatapé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 xml:space="preserve"> Reservoir:</w:t>
      </w:r>
      <w:r w:rsidRPr="0084416F">
        <w:rPr>
          <w:rFonts w:ascii="Century Gothic" w:hAnsi="Century Gothic"/>
          <w:sz w:val="18"/>
          <w:szCs w:val="18"/>
          <w:lang w:val="en-GB"/>
        </w:rPr>
        <w:t xml:space="preserve"> Boat cruise across the lake</w:t>
      </w:r>
    </w:p>
    <w:p w14:paraId="5E87286A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r w:rsidRPr="0084416F">
        <w:rPr>
          <w:rFonts w:ascii="Century Gothic" w:hAnsi="Century Gothic"/>
          <w:b/>
          <w:bCs/>
          <w:sz w:val="18"/>
          <w:szCs w:val="18"/>
        </w:rPr>
        <w:t xml:space="preserve">Medellín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</w:rPr>
        <w:t>Public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</w:rPr>
        <w:t xml:space="preserve">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</w:rPr>
        <w:t>Transit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</w:rPr>
        <w:t>:</w:t>
      </w:r>
      <w:r w:rsidRPr="0084416F">
        <w:rPr>
          <w:rFonts w:ascii="Century Gothic" w:hAnsi="Century Gothic"/>
          <w:sz w:val="18"/>
          <w:szCs w:val="18"/>
        </w:rPr>
        <w:t xml:space="preserve"> Metro and Metro Cable </w:t>
      </w:r>
      <w:proofErr w:type="spellStart"/>
      <w:r w:rsidRPr="0084416F">
        <w:rPr>
          <w:rFonts w:ascii="Century Gothic" w:hAnsi="Century Gothic"/>
          <w:sz w:val="18"/>
          <w:szCs w:val="18"/>
        </w:rPr>
        <w:t>rides</w:t>
      </w:r>
      <w:proofErr w:type="spellEnd"/>
    </w:p>
    <w:p w14:paraId="022650B7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r w:rsidRPr="0084416F">
        <w:rPr>
          <w:rFonts w:ascii="Century Gothic" w:hAnsi="Century Gothic"/>
          <w:b/>
          <w:bCs/>
          <w:sz w:val="18"/>
          <w:szCs w:val="18"/>
        </w:rPr>
        <w:t>Parque de los Pies Descalzos:</w:t>
      </w:r>
      <w:r w:rsidRPr="0084416F">
        <w:rPr>
          <w:rFonts w:ascii="Century Gothic" w:hAnsi="Century Gothic"/>
          <w:sz w:val="18"/>
          <w:szCs w:val="18"/>
        </w:rPr>
        <w:t xml:space="preserve"> Interactive </w:t>
      </w:r>
      <w:proofErr w:type="spellStart"/>
      <w:r w:rsidRPr="0084416F">
        <w:rPr>
          <w:rFonts w:ascii="Century Gothic" w:hAnsi="Century Gothic"/>
          <w:sz w:val="18"/>
          <w:szCs w:val="18"/>
        </w:rPr>
        <w:t>barefoot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84416F">
        <w:rPr>
          <w:rFonts w:ascii="Century Gothic" w:hAnsi="Century Gothic"/>
          <w:sz w:val="18"/>
          <w:szCs w:val="18"/>
        </w:rPr>
        <w:t>park</w:t>
      </w:r>
      <w:proofErr w:type="spellEnd"/>
    </w:p>
    <w:p w14:paraId="12F326AB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Nutibara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 xml:space="preserve"> Hill (Cerro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Nutibara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):</w:t>
      </w:r>
      <w:r w:rsidRPr="0084416F">
        <w:rPr>
          <w:rFonts w:ascii="Century Gothic" w:hAnsi="Century Gothic"/>
          <w:sz w:val="18"/>
          <w:szCs w:val="18"/>
          <w:lang w:val="en-GB"/>
        </w:rPr>
        <w:t xml:space="preserve"> Tour of </w:t>
      </w:r>
      <w:proofErr w:type="spellStart"/>
      <w:r w:rsidRPr="0084416F">
        <w:rPr>
          <w:rFonts w:ascii="Century Gothic" w:hAnsi="Century Gothic"/>
          <w:sz w:val="18"/>
          <w:szCs w:val="18"/>
          <w:lang w:val="en-GB"/>
        </w:rPr>
        <w:t>Pueblito</w:t>
      </w:r>
      <w:proofErr w:type="spellEnd"/>
      <w:r w:rsidRPr="0084416F">
        <w:rPr>
          <w:rFonts w:ascii="Century Gothic" w:hAnsi="Century Gothic"/>
          <w:sz w:val="18"/>
          <w:szCs w:val="18"/>
          <w:lang w:val="en-GB"/>
        </w:rPr>
        <w:t xml:space="preserve"> Paisa and shopping area</w:t>
      </w:r>
    </w:p>
    <w:p w14:paraId="151F2BB8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The Colombian Santorini (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Doradal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):</w:t>
      </w:r>
      <w:r w:rsidRPr="0084416F">
        <w:rPr>
          <w:rFonts w:ascii="Century Gothic" w:hAnsi="Century Gothic"/>
          <w:sz w:val="18"/>
          <w:szCs w:val="18"/>
          <w:lang w:val="en-GB"/>
        </w:rPr>
        <w:t xml:space="preserve"> Sightseeing walk through the Mediterranean-style village</w:t>
      </w:r>
    </w:p>
    <w:p w14:paraId="67DCE1CC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r w:rsidRPr="0084416F">
        <w:rPr>
          <w:rFonts w:ascii="Century Gothic" w:hAnsi="Century Gothic"/>
          <w:b/>
          <w:bCs/>
          <w:sz w:val="18"/>
          <w:szCs w:val="18"/>
        </w:rPr>
        <w:t xml:space="preserve">Hacienda Nápoles </w:t>
      </w:r>
      <w:proofErr w:type="spellStart"/>
      <w:r w:rsidRPr="0084416F">
        <w:rPr>
          <w:rFonts w:ascii="Century Gothic" w:hAnsi="Century Gothic"/>
          <w:b/>
          <w:bCs/>
          <w:sz w:val="18"/>
          <w:szCs w:val="18"/>
        </w:rPr>
        <w:t>Attractions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</w:rPr>
        <w:t>:</w:t>
      </w:r>
    </w:p>
    <w:p w14:paraId="1FCF328B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proofErr w:type="spellStart"/>
      <w:r w:rsidRPr="0084416F">
        <w:rPr>
          <w:rFonts w:ascii="Century Gothic" w:hAnsi="Century Gothic"/>
          <w:sz w:val="18"/>
          <w:szCs w:val="18"/>
        </w:rPr>
        <w:t>Jurassic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Adventure (Aventura Jurásica)</w:t>
      </w:r>
    </w:p>
    <w:p w14:paraId="6AD2B365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proofErr w:type="spellStart"/>
      <w:r w:rsidRPr="0084416F">
        <w:rPr>
          <w:rFonts w:ascii="Century Gothic" w:hAnsi="Century Gothic"/>
          <w:sz w:val="18"/>
          <w:szCs w:val="18"/>
        </w:rPr>
        <w:t>Biolandia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&amp; </w:t>
      </w:r>
      <w:proofErr w:type="spellStart"/>
      <w:r w:rsidRPr="0084416F">
        <w:rPr>
          <w:rFonts w:ascii="Century Gothic" w:hAnsi="Century Gothic"/>
          <w:sz w:val="18"/>
          <w:szCs w:val="18"/>
        </w:rPr>
        <w:t>Wildlife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84416F">
        <w:rPr>
          <w:rFonts w:ascii="Century Gothic" w:hAnsi="Century Gothic"/>
          <w:sz w:val="18"/>
          <w:szCs w:val="18"/>
        </w:rPr>
        <w:t>Sanctuary</w:t>
      </w:r>
      <w:proofErr w:type="spellEnd"/>
    </w:p>
    <w:p w14:paraId="30390CAC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proofErr w:type="spellStart"/>
      <w:r w:rsidRPr="0084416F">
        <w:rPr>
          <w:rFonts w:ascii="Century Gothic" w:hAnsi="Century Gothic"/>
          <w:sz w:val="18"/>
          <w:szCs w:val="18"/>
        </w:rPr>
        <w:t>African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84416F">
        <w:rPr>
          <w:rFonts w:ascii="Century Gothic" w:hAnsi="Century Gothic"/>
          <w:sz w:val="18"/>
          <w:szCs w:val="18"/>
        </w:rPr>
        <w:t>Museum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&amp; </w:t>
      </w:r>
      <w:proofErr w:type="spellStart"/>
      <w:r w:rsidRPr="0084416F">
        <w:rPr>
          <w:rFonts w:ascii="Century Gothic" w:hAnsi="Century Gothic"/>
          <w:sz w:val="18"/>
          <w:szCs w:val="18"/>
        </w:rPr>
        <w:t>Hippotamus</w:t>
      </w:r>
      <w:proofErr w:type="spellEnd"/>
      <w:r w:rsidRPr="0084416F">
        <w:rPr>
          <w:rFonts w:ascii="Century Gothic" w:hAnsi="Century Gothic"/>
          <w:sz w:val="18"/>
          <w:szCs w:val="18"/>
        </w:rPr>
        <w:t xml:space="preserve"> Park</w:t>
      </w:r>
    </w:p>
    <w:p w14:paraId="17A7FA61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r w:rsidRPr="0084416F">
        <w:rPr>
          <w:rFonts w:ascii="Century Gothic" w:hAnsi="Century Gothic"/>
          <w:sz w:val="18"/>
          <w:szCs w:val="18"/>
          <w:lang w:val="en-GB"/>
        </w:rPr>
        <w:t>Reptile World, Bird World, and Butterfly House</w:t>
      </w:r>
    </w:p>
    <w:p w14:paraId="223D1130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r w:rsidRPr="0084416F">
        <w:rPr>
          <w:rFonts w:ascii="Century Gothic" w:hAnsi="Century Gothic"/>
          <w:sz w:val="18"/>
          <w:szCs w:val="18"/>
          <w:lang w:val="en-GB"/>
        </w:rPr>
        <w:t>Octopus Water Zone, Cobra Water Slide, Wild Rivers, and Victoria Falls</w:t>
      </w:r>
    </w:p>
    <w:p w14:paraId="1BC92FE3" w14:textId="77777777" w:rsidR="0084416F" w:rsidRPr="0084416F" w:rsidRDefault="0084416F" w:rsidP="0084416F">
      <w:pPr>
        <w:numPr>
          <w:ilvl w:val="1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</w:rPr>
      </w:pPr>
      <w:r w:rsidRPr="0084416F">
        <w:rPr>
          <w:rFonts w:ascii="Century Gothic" w:hAnsi="Century Gothic"/>
          <w:sz w:val="18"/>
          <w:szCs w:val="18"/>
        </w:rPr>
        <w:t xml:space="preserve">Pangea </w:t>
      </w:r>
      <w:proofErr w:type="spellStart"/>
      <w:r w:rsidRPr="0084416F">
        <w:rPr>
          <w:rFonts w:ascii="Century Gothic" w:hAnsi="Century Gothic"/>
          <w:sz w:val="18"/>
          <w:szCs w:val="18"/>
        </w:rPr>
        <w:t>World</w:t>
      </w:r>
      <w:proofErr w:type="spellEnd"/>
    </w:p>
    <w:p w14:paraId="103EDBF4" w14:textId="77777777" w:rsidR="0084416F" w:rsidRPr="0084416F" w:rsidRDefault="0084416F" w:rsidP="0084416F">
      <w:pPr>
        <w:numPr>
          <w:ilvl w:val="0"/>
          <w:numId w:val="3"/>
        </w:num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  <w:proofErr w:type="spellStart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>Comuna</w:t>
      </w:r>
      <w:proofErr w:type="spellEnd"/>
      <w:r w:rsidRPr="0084416F">
        <w:rPr>
          <w:rFonts w:ascii="Century Gothic" w:hAnsi="Century Gothic"/>
          <w:b/>
          <w:bCs/>
          <w:sz w:val="18"/>
          <w:szCs w:val="18"/>
          <w:lang w:val="en-GB"/>
        </w:rPr>
        <w:t xml:space="preserve"> 13:</w:t>
      </w:r>
      <w:r w:rsidRPr="0084416F">
        <w:rPr>
          <w:rFonts w:ascii="Century Gothic" w:hAnsi="Century Gothic"/>
          <w:sz w:val="18"/>
          <w:szCs w:val="18"/>
          <w:lang w:val="en-GB"/>
        </w:rPr>
        <w:t xml:space="preserve"> Graffiti and urban art tour</w:t>
      </w:r>
    </w:p>
    <w:p w14:paraId="1AA222C6" w14:textId="7E698349" w:rsidR="00FB07D1" w:rsidRPr="0084416F" w:rsidRDefault="00FB07D1" w:rsidP="00690403">
      <w:pPr>
        <w:tabs>
          <w:tab w:val="left" w:pos="1065"/>
        </w:tabs>
        <w:rPr>
          <w:rFonts w:ascii="Century Gothic" w:hAnsi="Century Gothic"/>
          <w:sz w:val="18"/>
          <w:szCs w:val="18"/>
          <w:lang w:val="en-GB"/>
        </w:rPr>
      </w:pPr>
    </w:p>
    <w:tbl>
      <w:tblPr>
        <w:tblStyle w:val="Tablaconcuadrcula"/>
        <w:tblpPr w:leftFromText="141" w:rightFromText="141" w:vertAnchor="text" w:horzAnchor="margin" w:tblpY="-72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1816"/>
        <w:gridCol w:w="1817"/>
        <w:gridCol w:w="1817"/>
        <w:gridCol w:w="1817"/>
      </w:tblGrid>
      <w:tr w:rsidR="00F64EBB" w14:paraId="5BEE9DAA" w14:textId="77777777" w:rsidTr="00F64EBB">
        <w:trPr>
          <w:trHeight w:val="950"/>
        </w:trPr>
        <w:tc>
          <w:tcPr>
            <w:tcW w:w="1816" w:type="dxa"/>
            <w:shd w:val="clear" w:color="auto" w:fill="F4B083" w:themeFill="accent2" w:themeFillTint="99"/>
          </w:tcPr>
          <w:p w14:paraId="0E7AB1B5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HOTEL</w:t>
            </w:r>
          </w:p>
        </w:tc>
        <w:tc>
          <w:tcPr>
            <w:tcW w:w="1816" w:type="dxa"/>
            <w:shd w:val="clear" w:color="auto" w:fill="F4B083" w:themeFill="accent2" w:themeFillTint="99"/>
          </w:tcPr>
          <w:p w14:paraId="14002F38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MULTIPLE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66202F3D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DOBLE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7BC12454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NIÑOS 5 -9AÑOS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3B9B9D4E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NIÑO 0 A 3 AÑOS SEGURO</w:t>
            </w:r>
          </w:p>
        </w:tc>
      </w:tr>
      <w:tr w:rsidR="00F64EBB" w14:paraId="22BA5D8B" w14:textId="77777777" w:rsidTr="00F64EBB">
        <w:trPr>
          <w:trHeight w:val="491"/>
        </w:trPr>
        <w:tc>
          <w:tcPr>
            <w:tcW w:w="1816" w:type="dxa"/>
            <w:shd w:val="clear" w:color="auto" w:fill="FBE4D5" w:themeFill="accent2" w:themeFillTint="33"/>
          </w:tcPr>
          <w:p w14:paraId="6C2364E9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1816" w:type="dxa"/>
            <w:shd w:val="clear" w:color="auto" w:fill="FBE4D5" w:themeFill="accent2" w:themeFillTint="33"/>
          </w:tcPr>
          <w:p w14:paraId="24E33CE7" w14:textId="64B6A28D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</w:t>
            </w:r>
            <w:r w:rsidR="0084416F">
              <w:rPr>
                <w:rFonts w:ascii="Century Gothic" w:hAnsi="Century Gothic"/>
                <w:sz w:val="30"/>
                <w:szCs w:val="30"/>
              </w:rPr>
              <w:t>USD235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3CA41FF1" w14:textId="44AF3422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</w:t>
            </w:r>
            <w:r w:rsidR="0084416F">
              <w:rPr>
                <w:rFonts w:ascii="Century Gothic" w:hAnsi="Century Gothic"/>
                <w:sz w:val="30"/>
                <w:szCs w:val="30"/>
              </w:rPr>
              <w:t>USD245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7F6A38F6" w14:textId="74944835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</w:t>
            </w:r>
            <w:r w:rsidR="0084416F">
              <w:rPr>
                <w:rFonts w:ascii="Century Gothic" w:hAnsi="Century Gothic"/>
                <w:sz w:val="30"/>
                <w:szCs w:val="30"/>
              </w:rPr>
              <w:t>USD236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29184275" w14:textId="1437BF24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</w:t>
            </w:r>
            <w:r w:rsidR="0084416F">
              <w:rPr>
                <w:rFonts w:ascii="Century Gothic" w:hAnsi="Century Gothic"/>
                <w:sz w:val="30"/>
                <w:szCs w:val="30"/>
              </w:rPr>
              <w:t>16</w:t>
            </w:r>
          </w:p>
        </w:tc>
      </w:tr>
    </w:tbl>
    <w:p w14:paraId="42B6C350" w14:textId="77777777" w:rsidR="00F64EBB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</w:p>
    <w:p w14:paraId="6082F91F" w14:textId="4D19FCAB" w:rsidR="00FB07D1" w:rsidRPr="00FB07D1" w:rsidRDefault="00FB07D1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</w:p>
    <w:p w14:paraId="1A629DD8" w14:textId="02469285" w:rsidR="00FB07D1" w:rsidRPr="00F64EBB" w:rsidRDefault="00F64EBB" w:rsidP="00FB07D1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</w:rPr>
        <w:tab/>
      </w:r>
      <w:r w:rsidR="00FB07D1" w:rsidRPr="00FB07D1">
        <w:rPr>
          <w:rFonts w:ascii="Segoe UI Symbol" w:hAnsi="Segoe UI Symbol" w:cs="Segoe UI Symbol"/>
        </w:rPr>
        <w:t>➢</w:t>
      </w:r>
      <w:r w:rsidR="00FB07D1" w:rsidRPr="00FB07D1">
        <w:rPr>
          <w:rFonts w:ascii="Arial Black" w:hAnsi="Arial Black"/>
        </w:rPr>
        <w:t xml:space="preserve"> </w:t>
      </w:r>
      <w:r w:rsidR="00FB07D1" w:rsidRPr="00F64EBB">
        <w:rPr>
          <w:rFonts w:ascii="Century Gothic" w:hAnsi="Century Gothic"/>
          <w:sz w:val="18"/>
          <w:szCs w:val="18"/>
        </w:rPr>
        <w:t>NIÑOS  0- 2 AÑOS   CANCELAN –ASISTENCIA MEDICA-$</w:t>
      </w:r>
      <w:r w:rsidR="0084416F">
        <w:rPr>
          <w:rFonts w:ascii="Century Gothic" w:hAnsi="Century Gothic"/>
          <w:sz w:val="18"/>
          <w:szCs w:val="18"/>
        </w:rPr>
        <w:t>USD16</w:t>
      </w:r>
      <w:r w:rsidR="00FB07D1" w:rsidRPr="00F64EBB">
        <w:rPr>
          <w:rFonts w:ascii="Century Gothic" w:hAnsi="Century Gothic"/>
          <w:sz w:val="18"/>
          <w:szCs w:val="18"/>
        </w:rPr>
        <w:t xml:space="preserve"> </w:t>
      </w:r>
    </w:p>
    <w:p w14:paraId="55A2CE1C" w14:textId="036F925A" w:rsidR="00FB07D1" w:rsidRPr="00F64EBB" w:rsidRDefault="00FB07D1" w:rsidP="00F64EBB">
      <w:pPr>
        <w:tabs>
          <w:tab w:val="left" w:pos="1065"/>
        </w:tabs>
        <w:ind w:left="1065"/>
        <w:rPr>
          <w:rFonts w:ascii="Century Gothic" w:hAnsi="Century Gothic"/>
          <w:sz w:val="18"/>
          <w:szCs w:val="18"/>
        </w:rPr>
      </w:pPr>
      <w:r w:rsidRPr="00F64EBB">
        <w:rPr>
          <w:rFonts w:ascii="Segoe UI Symbol" w:hAnsi="Segoe UI Symbol" w:cs="Segoe UI Symbol"/>
          <w:sz w:val="18"/>
          <w:szCs w:val="18"/>
        </w:rPr>
        <w:t>➢</w:t>
      </w:r>
      <w:r w:rsidRPr="00F64EBB">
        <w:rPr>
          <w:rFonts w:ascii="Century Gothic" w:hAnsi="Century Gothic"/>
          <w:sz w:val="18"/>
          <w:szCs w:val="18"/>
        </w:rPr>
        <w:t xml:space="preserve"> NI</w:t>
      </w:r>
      <w:r w:rsidRPr="00F64EBB">
        <w:rPr>
          <w:rFonts w:ascii="Century Gothic" w:hAnsi="Century Gothic" w:cs="Arial Black"/>
          <w:sz w:val="18"/>
          <w:szCs w:val="18"/>
        </w:rPr>
        <w:t>Ñ</w:t>
      </w:r>
      <w:r w:rsidRPr="00F64EBB">
        <w:rPr>
          <w:rFonts w:ascii="Century Gothic" w:hAnsi="Century Gothic"/>
          <w:sz w:val="18"/>
          <w:szCs w:val="18"/>
        </w:rPr>
        <w:t xml:space="preserve">OS  3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5   A</w:t>
      </w:r>
      <w:r w:rsidRPr="00F64EBB">
        <w:rPr>
          <w:rFonts w:ascii="Century Gothic" w:hAnsi="Century Gothic" w:cs="Arial Black"/>
          <w:sz w:val="18"/>
          <w:szCs w:val="18"/>
        </w:rPr>
        <w:t>Ñ</w:t>
      </w:r>
      <w:r w:rsidRPr="00F64EBB">
        <w:rPr>
          <w:rFonts w:ascii="Century Gothic" w:hAnsi="Century Gothic"/>
          <w:sz w:val="18"/>
          <w:szCs w:val="18"/>
        </w:rPr>
        <w:t xml:space="preserve">OS CANCELAS TRASNPORTE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ASISTENCIA MEDICA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METRO CABLE Y CABLE METRO   ENTRADA NAPOLES $</w:t>
      </w:r>
      <w:r w:rsidR="0084416F">
        <w:rPr>
          <w:rFonts w:ascii="Century Gothic" w:hAnsi="Century Gothic"/>
          <w:sz w:val="18"/>
          <w:szCs w:val="18"/>
        </w:rPr>
        <w:t>USD186</w:t>
      </w:r>
      <w:r w:rsidRPr="00F64EBB">
        <w:rPr>
          <w:rFonts w:ascii="Century Gothic" w:hAnsi="Century Gothic"/>
          <w:sz w:val="18"/>
          <w:szCs w:val="18"/>
        </w:rPr>
        <w:t xml:space="preserve"> </w:t>
      </w:r>
    </w:p>
    <w:p w14:paraId="18975925" w14:textId="020B25B1" w:rsidR="00690403" w:rsidRPr="00F64EBB" w:rsidRDefault="00F64EBB" w:rsidP="00F64EBB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6E3A61E0" wp14:editId="2F1164EB">
            <wp:simplePos x="0" y="0"/>
            <wp:positionH relativeFrom="column">
              <wp:posOffset>4072890</wp:posOffset>
            </wp:positionH>
            <wp:positionV relativeFrom="paragraph">
              <wp:posOffset>521970</wp:posOffset>
            </wp:positionV>
            <wp:extent cx="2581275" cy="1908175"/>
            <wp:effectExtent l="171450" t="57150" r="333375" b="3587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t="-4992" r="-1498" b="4992"/>
                    <a:stretch/>
                  </pic:blipFill>
                  <pic:spPr bwMode="auto">
                    <a:xfrm>
                      <a:off x="0" y="0"/>
                      <a:ext cx="2581275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F66CA19" wp14:editId="2E51EDB3">
            <wp:simplePos x="0" y="0"/>
            <wp:positionH relativeFrom="page">
              <wp:posOffset>-57150</wp:posOffset>
            </wp:positionH>
            <wp:positionV relativeFrom="paragraph">
              <wp:posOffset>579120</wp:posOffset>
            </wp:positionV>
            <wp:extent cx="2438400" cy="1685925"/>
            <wp:effectExtent l="152400" t="152400" r="361950" b="37147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84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0D89D75E" wp14:editId="47B24151">
            <wp:simplePos x="0" y="0"/>
            <wp:positionH relativeFrom="column">
              <wp:posOffset>1120140</wp:posOffset>
            </wp:positionH>
            <wp:positionV relativeFrom="paragraph">
              <wp:posOffset>431165</wp:posOffset>
            </wp:positionV>
            <wp:extent cx="3093085" cy="2095500"/>
            <wp:effectExtent l="152400" t="152400" r="354965" b="3619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Segoe UI Symbol" w:hAnsi="Segoe UI Symbol" w:cs="Segoe UI Symbol"/>
          <w:sz w:val="18"/>
          <w:szCs w:val="18"/>
        </w:rPr>
        <w:tab/>
      </w:r>
      <w:r w:rsidR="00FB07D1" w:rsidRPr="00F64EBB">
        <w:rPr>
          <w:rFonts w:ascii="Segoe UI Symbol" w:hAnsi="Segoe UI Symbol" w:cs="Segoe UI Symbol"/>
          <w:sz w:val="18"/>
          <w:szCs w:val="18"/>
        </w:rPr>
        <w:t>➢</w:t>
      </w:r>
      <w:r w:rsidR="00FB07D1" w:rsidRPr="00F64EBB">
        <w:rPr>
          <w:rFonts w:ascii="Century Gothic" w:hAnsi="Century Gothic"/>
          <w:sz w:val="18"/>
          <w:szCs w:val="18"/>
        </w:rPr>
        <w:t xml:space="preserve"> NI</w:t>
      </w:r>
      <w:r w:rsidR="00FB07D1" w:rsidRPr="00F64EBB">
        <w:rPr>
          <w:rFonts w:ascii="Century Gothic" w:hAnsi="Century Gothic" w:cs="Arial Black"/>
          <w:sz w:val="18"/>
          <w:szCs w:val="18"/>
        </w:rPr>
        <w:t>Ñ</w:t>
      </w:r>
      <w:r w:rsidR="00FB07D1" w:rsidRPr="00F64EBB">
        <w:rPr>
          <w:rFonts w:ascii="Century Gothic" w:hAnsi="Century Gothic"/>
          <w:sz w:val="18"/>
          <w:szCs w:val="18"/>
        </w:rPr>
        <w:t xml:space="preserve">OS   DE 5 </w:t>
      </w:r>
      <w:r w:rsidR="00FB07D1" w:rsidRPr="00F64EBB">
        <w:rPr>
          <w:rFonts w:ascii="Century Gothic" w:hAnsi="Century Gothic" w:cs="Arial Black"/>
          <w:sz w:val="18"/>
          <w:szCs w:val="18"/>
        </w:rPr>
        <w:t>–</w:t>
      </w:r>
      <w:r w:rsidR="00FB07D1" w:rsidRPr="00F64EBB">
        <w:rPr>
          <w:rFonts w:ascii="Century Gothic" w:hAnsi="Century Gothic"/>
          <w:sz w:val="18"/>
          <w:szCs w:val="18"/>
        </w:rPr>
        <w:t xml:space="preserve"> 9 A</w:t>
      </w:r>
      <w:r w:rsidR="00FB07D1" w:rsidRPr="00F64EBB">
        <w:rPr>
          <w:rFonts w:ascii="Century Gothic" w:hAnsi="Century Gothic" w:cs="Arial Black"/>
          <w:sz w:val="18"/>
          <w:szCs w:val="18"/>
        </w:rPr>
        <w:t>Ñ</w:t>
      </w:r>
      <w:r w:rsidR="00FB07D1" w:rsidRPr="00F64EBB">
        <w:rPr>
          <w:rFonts w:ascii="Century Gothic" w:hAnsi="Century Gothic"/>
          <w:sz w:val="18"/>
          <w:szCs w:val="18"/>
        </w:rPr>
        <w:t xml:space="preserve">OS PLAN COMPLETO $ </w:t>
      </w:r>
      <w:r w:rsidR="0084416F">
        <w:rPr>
          <w:rFonts w:ascii="Century Gothic" w:hAnsi="Century Gothic"/>
          <w:sz w:val="18"/>
          <w:szCs w:val="18"/>
        </w:rPr>
        <w:t>USD235</w:t>
      </w:r>
    </w:p>
    <w:sectPr w:rsidR="00690403" w:rsidRPr="00F64E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6640"/>
    <w:multiLevelType w:val="multilevel"/>
    <w:tmpl w:val="D56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0264D"/>
    <w:multiLevelType w:val="multilevel"/>
    <w:tmpl w:val="250A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5113C"/>
    <w:multiLevelType w:val="multilevel"/>
    <w:tmpl w:val="D750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EB"/>
    <w:rsid w:val="002B3B5E"/>
    <w:rsid w:val="00354810"/>
    <w:rsid w:val="004F37F2"/>
    <w:rsid w:val="006826C5"/>
    <w:rsid w:val="00690403"/>
    <w:rsid w:val="0084416F"/>
    <w:rsid w:val="00EA0B73"/>
    <w:rsid w:val="00F64EBB"/>
    <w:rsid w:val="00FB07D1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2242"/>
  <w15:chartTrackingRefBased/>
  <w15:docId w15:val="{1A6B84FB-7019-4ED8-BAB5-D28A950E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8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UNITURISMO</dc:creator>
  <cp:keywords/>
  <dc:description/>
  <cp:lastModifiedBy>UNITURISMO</cp:lastModifiedBy>
  <cp:revision>2</cp:revision>
  <dcterms:created xsi:type="dcterms:W3CDTF">2026-08-25T21:15:00Z</dcterms:created>
  <dcterms:modified xsi:type="dcterms:W3CDTF">2026-08-25T21:15:00Z</dcterms:modified>
</cp:coreProperties>
</file>