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91" w:rsidRPr="00577646" w:rsidRDefault="00F94BD5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57764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77A1B5" wp14:editId="27835F97">
                <wp:simplePos x="0" y="0"/>
                <wp:positionH relativeFrom="column">
                  <wp:posOffset>304800</wp:posOffset>
                </wp:positionH>
                <wp:positionV relativeFrom="paragraph">
                  <wp:posOffset>12065</wp:posOffset>
                </wp:positionV>
                <wp:extent cx="5581650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43B" w:rsidRPr="00212167" w:rsidRDefault="00F94BD5" w:rsidP="0032425A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BD5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GLAMPING DE LUJO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7643B"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10423E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2425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77A1B5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4pt;margin-top:.95pt;width:439.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3tMgIAAGAEAAAOAAAAZHJzL2Uyb0RvYy54bWysVN9v2jAQfp+0/8Hy+wggaBkiVIyKaVLV&#10;VqJTn43jkEiJz7MNCfvr99kJlHV7mvbi3C+f7+77Lou7tq7YUVlXkk75aDDkTGlJWan3Kf/+svk0&#10;48x5oTNRkVYpPynH75YfPywaM1djKqjKlGVIot28MSkvvDfzJHGyULVwAzJKw5mTrYWHavdJZkWD&#10;7HWVjIfDm6QhmxlLUjkH633n5MuYP8+V9E957pRnVcpRm4+njecunMlyIeZ7K0xRyr4M8Q9V1KLU&#10;ePSS6l54wQ62/CNVXUpLjnI/kFQnlOelVLEHdDMavutmWwijYi8YjjOXMbn/l1Y+Hp8tK7OUj285&#10;06IGRuuDyCyxTDGvWk8MHoypMW6O6K1BvG+/UAu4z3YHY+i+zW0dvuiLwY+Bny5DRiomYZxOZ6Ob&#10;KVwSvtFsPJsNIwzJ23Vjnf+qqGZBSLkFinG44vjgPEpB6DkkvKZpU1ZVRLLSvxkQ2FlUpEJ/O3TS&#10;VRwk3+7avr0dZSd0Z6mjiTNyU6KCB+H8s7DgBaoG1/0TjryiJuXUS5wVZH/+zR7iARe8nDXgWcrd&#10;j4OwirPqmwaQn0eTSSBmVCbT2zEUe+3ZXXv0oV4TqDzCVhkZxRDvq7OYW6pfsRKr8CpcQku8nXJ/&#10;Fte+Yz9WSqrVKgaBikb4B701MqQOIwzzfWlfhTU9CIEKj3RmpJi/w6KLDTedWR08EIlAhQF3UwVq&#10;QQGNI379yoU9udZj1NuPYfkLAAD//wMAUEsDBBQABgAIAAAAIQDqJZCe3AAAAAgBAAAPAAAAZHJz&#10;L2Rvd25yZXYueG1sTI9LT8MwEITvSPwHa5G4UacRjyTEqSoeEgcuLeG+jZckIl5Hsduk/57lBMfZ&#10;Gc1+U24WN6gTTaH3bGC9SkARN9723BqoP15vMlAhIlscPJOBMwXYVJcXJRbWz7yj0z62Sko4FGig&#10;i3EstA5NRw7Dyo/E4n35yWEUObXaTjhLuRt0miT32mHP8qHDkZ46ar73R2cgRrtdn+sXF94+l/fn&#10;uUuaO6yNub5ato+gIi3xLwy/+IIOlTAd/JFtUIOB20ymRLnnoMTO0wfRBwNpluegq1L/H1D9AAAA&#10;//8DAFBLAQItABQABgAIAAAAIQC2gziS/gAAAOEBAAATAAAAAAAAAAAAAAAAAAAAAABbQ29udGVu&#10;dF9UeXBlc10ueG1sUEsBAi0AFAAGAAgAAAAhADj9If/WAAAAlAEAAAsAAAAAAAAAAAAAAAAALwEA&#10;AF9yZWxzLy5yZWxzUEsBAi0AFAAGAAgAAAAhALvC/e0yAgAAYAQAAA4AAAAAAAAAAAAAAAAALgIA&#10;AGRycy9lMm9Eb2MueG1sUEsBAi0AFAAGAAgAAAAhAOolkJ7cAAAACAEAAA8AAAAAAAAAAAAAAAAA&#10;jAQAAGRycy9kb3ducmV2LnhtbFBLBQYAAAAABAAEAPMAAACVBQAAAAA=&#10;" filled="f" stroked="f">
                <v:textbox style="mso-fit-shape-to-text:t">
                  <w:txbxContent>
                    <w:p w:rsidR="00B7643B" w:rsidRPr="00212167" w:rsidRDefault="00F94BD5" w:rsidP="0032425A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4BD5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GLAMPING DE LUJO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7643B"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10423E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2425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06185B" w:rsidRPr="00577646" w:rsidRDefault="0006185B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8E37E7" w:rsidRPr="00577646" w:rsidRDefault="00001021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6195695" cy="1743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mping de Luj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5" b="12036"/>
                    <a:stretch/>
                  </pic:blipFill>
                  <pic:spPr bwMode="auto">
                    <a:xfrm>
                      <a:off x="0" y="0"/>
                      <a:ext cx="619569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06185B" w:rsidP="00212167">
      <w:pPr>
        <w:pStyle w:val="Sinespaciado"/>
        <w:ind w:left="-284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theme="minorHAnsi"/>
          <w:sz w:val="24"/>
          <w:szCs w:val="24"/>
          <w:lang w:val="es-CO"/>
        </w:rPr>
      </w:pP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>Privacidad.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>Jacuzzi privado.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 xml:space="preserve">Cama </w:t>
      </w:r>
      <w:proofErr w:type="spellStart"/>
      <w:r w:rsidRPr="00F94BD5">
        <w:rPr>
          <w:rFonts w:ascii="Century Gothic" w:hAnsi="Century Gothic" w:cstheme="minorHAnsi"/>
          <w:sz w:val="24"/>
          <w:szCs w:val="20"/>
          <w:lang w:val="es-CO"/>
        </w:rPr>
        <w:t>Queen</w:t>
      </w:r>
      <w:proofErr w:type="spellEnd"/>
      <w:r w:rsidRPr="00F94BD5">
        <w:rPr>
          <w:rFonts w:ascii="Century Gothic" w:hAnsi="Century Gothic" w:cstheme="minorHAnsi"/>
          <w:sz w:val="24"/>
          <w:szCs w:val="20"/>
          <w:lang w:val="es-CO"/>
        </w:rPr>
        <w:t xml:space="preserve"> y </w:t>
      </w:r>
      <w:proofErr w:type="spellStart"/>
      <w:r w:rsidRPr="00F94BD5">
        <w:rPr>
          <w:rFonts w:ascii="Century Gothic" w:hAnsi="Century Gothic" w:cstheme="minorHAnsi"/>
          <w:sz w:val="24"/>
          <w:szCs w:val="20"/>
          <w:lang w:val="es-CO"/>
        </w:rPr>
        <w:t>amoblamiento</w:t>
      </w:r>
      <w:proofErr w:type="spellEnd"/>
      <w:r w:rsidRPr="00F94BD5">
        <w:rPr>
          <w:rFonts w:ascii="Century Gothic" w:hAnsi="Century Gothic" w:cstheme="minorHAnsi"/>
          <w:sz w:val="24"/>
          <w:szCs w:val="20"/>
          <w:lang w:val="es-CO"/>
        </w:rPr>
        <w:t>.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>BBQ.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 xml:space="preserve">Delicioso desayuno americano con vista al cañón del </w:t>
      </w:r>
      <w:proofErr w:type="spellStart"/>
      <w:r w:rsidRPr="00F94BD5">
        <w:rPr>
          <w:rFonts w:ascii="Century Gothic" w:hAnsi="Century Gothic" w:cstheme="minorHAnsi"/>
          <w:sz w:val="24"/>
          <w:szCs w:val="20"/>
          <w:lang w:val="es-CO"/>
        </w:rPr>
        <w:t>Chicamocha</w:t>
      </w:r>
      <w:proofErr w:type="spellEnd"/>
      <w:r w:rsidRPr="00F94BD5">
        <w:rPr>
          <w:rFonts w:ascii="Century Gothic" w:hAnsi="Century Gothic" w:cstheme="minorHAnsi"/>
          <w:sz w:val="24"/>
          <w:szCs w:val="20"/>
          <w:lang w:val="es-CO"/>
        </w:rPr>
        <w:t>.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>Ducha al aire libre.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 xml:space="preserve">Malla </w:t>
      </w:r>
      <w:proofErr w:type="spellStart"/>
      <w:r w:rsidRPr="00F94BD5">
        <w:rPr>
          <w:rFonts w:ascii="Century Gothic" w:hAnsi="Century Gothic" w:cstheme="minorHAnsi"/>
          <w:sz w:val="24"/>
          <w:szCs w:val="20"/>
          <w:lang w:val="es-CO"/>
        </w:rPr>
        <w:t>catamaran</w:t>
      </w:r>
      <w:proofErr w:type="spellEnd"/>
      <w:r w:rsidRPr="00F94BD5">
        <w:rPr>
          <w:rFonts w:ascii="Century Gothic" w:hAnsi="Century Gothic" w:cstheme="minorHAnsi"/>
          <w:sz w:val="24"/>
          <w:szCs w:val="20"/>
          <w:lang w:val="es-CO"/>
        </w:rPr>
        <w:t>.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proofErr w:type="spellStart"/>
      <w:r w:rsidRPr="00F94BD5">
        <w:rPr>
          <w:rFonts w:ascii="Century Gothic" w:hAnsi="Century Gothic" w:cstheme="minorHAnsi"/>
          <w:sz w:val="24"/>
          <w:szCs w:val="20"/>
          <w:lang w:val="es-CO"/>
        </w:rPr>
        <w:t>Amenities</w:t>
      </w:r>
      <w:proofErr w:type="spellEnd"/>
      <w:r w:rsidRPr="00F94BD5">
        <w:rPr>
          <w:rFonts w:ascii="Century Gothic" w:hAnsi="Century Gothic" w:cstheme="minorHAnsi"/>
          <w:sz w:val="24"/>
          <w:szCs w:val="20"/>
          <w:lang w:val="es-CO"/>
        </w:rPr>
        <w:t xml:space="preserve">: </w:t>
      </w:r>
      <w:proofErr w:type="spellStart"/>
      <w:r w:rsidRPr="00F94BD5">
        <w:rPr>
          <w:rFonts w:ascii="Century Gothic" w:hAnsi="Century Gothic" w:cstheme="minorHAnsi"/>
          <w:sz w:val="24"/>
          <w:szCs w:val="20"/>
          <w:lang w:val="es-CO"/>
        </w:rPr>
        <w:t>shampoo</w:t>
      </w:r>
      <w:proofErr w:type="spellEnd"/>
      <w:r w:rsidRPr="00F94BD5">
        <w:rPr>
          <w:rFonts w:ascii="Century Gothic" w:hAnsi="Century Gothic" w:cstheme="minorHAnsi"/>
          <w:sz w:val="24"/>
          <w:szCs w:val="20"/>
          <w:lang w:val="es-CO"/>
        </w:rPr>
        <w:t xml:space="preserve"> y acondicionador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>Aire acondicionado.</w:t>
      </w:r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>Nevera</w:t>
      </w:r>
      <w:bookmarkStart w:id="0" w:name="_GoBack"/>
      <w:bookmarkEnd w:id="0"/>
    </w:p>
    <w:p w:rsidR="00F94BD5" w:rsidRPr="00F94BD5" w:rsidRDefault="00F94BD5" w:rsidP="00F94BD5">
      <w:pPr>
        <w:pStyle w:val="Sinespaciado"/>
        <w:numPr>
          <w:ilvl w:val="0"/>
          <w:numId w:val="13"/>
        </w:numPr>
        <w:ind w:left="567"/>
        <w:jc w:val="both"/>
        <w:rPr>
          <w:rFonts w:ascii="Century Gothic" w:hAnsi="Century Gothic" w:cstheme="minorHAnsi"/>
          <w:sz w:val="24"/>
          <w:szCs w:val="20"/>
          <w:lang w:val="es-CO"/>
        </w:rPr>
      </w:pPr>
      <w:r w:rsidRPr="00F94BD5">
        <w:rPr>
          <w:rFonts w:ascii="Century Gothic" w:hAnsi="Century Gothic" w:cstheme="minorHAnsi"/>
          <w:sz w:val="24"/>
          <w:szCs w:val="20"/>
          <w:lang w:val="es-CO"/>
        </w:rPr>
        <w:t>*Nota: Tenemos dos opciones de burbuja. Revisar en la sección "Otras Tarifas"</w:t>
      </w:r>
    </w:p>
    <w:p w:rsidR="00212167" w:rsidRPr="00577646" w:rsidRDefault="00212167" w:rsidP="00B7643B">
      <w:pPr>
        <w:pStyle w:val="Sinespaciado"/>
        <w:spacing w:line="276" w:lineRule="auto"/>
        <w:ind w:left="720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:rsidR="00212167" w:rsidRPr="00577646" w:rsidRDefault="00212167" w:rsidP="00212167">
      <w:pPr>
        <w:pStyle w:val="Sinespaciado"/>
        <w:shd w:val="clear" w:color="auto" w:fill="FFFFFF"/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:rsidR="00FD7239" w:rsidRDefault="00212167" w:rsidP="00FD7239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:rsidR="00F94BD5" w:rsidRDefault="00F94BD5" w:rsidP="00FD7239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proofErr w:type="spellStart"/>
      <w:r>
        <w:rPr>
          <w:rFonts w:ascii="Century Gothic" w:hAnsi="Century Gothic" w:cstheme="minorHAnsi"/>
          <w:sz w:val="24"/>
          <w:szCs w:val="24"/>
          <w:lang w:val="es-CO"/>
        </w:rPr>
        <w:t>Minibar</w:t>
      </w:r>
      <w:proofErr w:type="spellEnd"/>
      <w:r>
        <w:rPr>
          <w:rFonts w:ascii="Century Gothic" w:hAnsi="Century Gothic" w:cstheme="minorHAnsi"/>
          <w:sz w:val="24"/>
          <w:szCs w:val="24"/>
          <w:lang w:val="es-CO"/>
        </w:rPr>
        <w:t>, Almuerzo, Cena</w:t>
      </w:r>
    </w:p>
    <w:p w:rsidR="00FD7239" w:rsidRPr="00FD7239" w:rsidRDefault="00FD7239" w:rsidP="00FD7239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FD7239">
        <w:rPr>
          <w:rFonts w:ascii="Century Gothic" w:hAnsi="Century Gothic" w:cstheme="minorHAnsi"/>
          <w:sz w:val="24"/>
          <w:szCs w:val="24"/>
          <w:lang w:val="es-CO"/>
        </w:rPr>
        <w:t>Transporte hasta las instalaciones.</w:t>
      </w:r>
    </w:p>
    <w:p w:rsidR="00212167" w:rsidRPr="00577646" w:rsidRDefault="0021216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tbl>
      <w:tblPr>
        <w:tblpPr w:leftFromText="180" w:rightFromText="180" w:vertAnchor="text" w:horzAnchor="margin" w:tblpXSpec="center" w:tblpY="169"/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</w:tblGrid>
      <w:tr w:rsidR="00212167" w:rsidRPr="00577646" w:rsidTr="00212167">
        <w:trPr>
          <w:trHeight w:hRule="exact" w:val="396"/>
        </w:trPr>
        <w:tc>
          <w:tcPr>
            <w:tcW w:w="5920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212167" w:rsidRPr="00577646" w:rsidRDefault="00212167" w:rsidP="008E77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577646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 xml:space="preserve">TARIFA POR </w:t>
            </w:r>
            <w:r w:rsidR="008E7726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PAREJA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212167" w:rsidRPr="00577646" w:rsidRDefault="008E7726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Desde: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:rsidR="00212167" w:rsidRPr="00577646" w:rsidRDefault="00212167" w:rsidP="00F94B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$</w:t>
            </w:r>
            <w:r w:rsidR="00F94BD5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45</w:t>
            </w: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0.000 pesos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8E7726" w:rsidRPr="008E7726" w:rsidRDefault="008E7726" w:rsidP="008E7726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INFORMACIÓN GENERAL</w:t>
      </w:r>
    </w:p>
    <w:p w:rsidR="00966C2F" w:rsidRPr="00966C2F" w:rsidRDefault="00966C2F" w:rsidP="00966C2F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:rsidR="00966C2F" w:rsidRPr="00966C2F" w:rsidRDefault="00966C2F" w:rsidP="00966C2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Localización: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Villanueva, </w:t>
      </w: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Barichara</w:t>
      </w:r>
      <w:proofErr w:type="spellEnd"/>
    </w:p>
    <w:p w:rsidR="00966C2F" w:rsidRPr="00966C2F" w:rsidRDefault="00966C2F" w:rsidP="00966C2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Duración: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sz w:val="24"/>
          <w:szCs w:val="24"/>
          <w:lang w:val="es-CO"/>
        </w:rPr>
        <w:t>1 Día /1 Noche</w:t>
      </w:r>
    </w:p>
    <w:p w:rsidR="00966C2F" w:rsidRPr="00966C2F" w:rsidRDefault="00966C2F" w:rsidP="00966C2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Hora de inicio: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sz w:val="24"/>
          <w:szCs w:val="24"/>
          <w:lang w:val="es-CO"/>
        </w:rPr>
        <w:t>03:00 PM</w:t>
      </w:r>
    </w:p>
    <w:p w:rsidR="00966C2F" w:rsidRPr="00966C2F" w:rsidRDefault="00966C2F" w:rsidP="00966C2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Hora de finalización: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sz w:val="24"/>
          <w:szCs w:val="24"/>
          <w:lang w:val="es-CO"/>
        </w:rPr>
        <w:t>12:00 PM</w:t>
      </w:r>
    </w:p>
    <w:p w:rsidR="00966C2F" w:rsidRPr="00966C2F" w:rsidRDefault="00966C2F" w:rsidP="00966C2F">
      <w:pPr>
        <w:pStyle w:val="Sinespaciado"/>
        <w:numPr>
          <w:ilvl w:val="0"/>
          <w:numId w:val="15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Punto de encuentro: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sz w:val="24"/>
          <w:szCs w:val="24"/>
          <w:lang w:val="es-CO"/>
        </w:rPr>
        <w:t>Villanueva, Santander. Se proporcionará la ubicación exacta después de reservar.</w:t>
      </w:r>
    </w:p>
    <w:p w:rsidR="00212167" w:rsidRPr="00577646" w:rsidRDefault="00212167" w:rsidP="00212167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212167" w:rsidRDefault="00212167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RECOMENDACIONES:</w:t>
      </w:r>
    </w:p>
    <w:p w:rsidR="00966C2F" w:rsidRPr="00577646" w:rsidRDefault="00966C2F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966C2F" w:rsidRPr="00966C2F" w:rsidRDefault="00966C2F" w:rsidP="00966C2F">
      <w:pPr>
        <w:pStyle w:val="Sinespaciado"/>
        <w:numPr>
          <w:ilvl w:val="0"/>
          <w:numId w:val="14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Vestido o ropa de baño</w:t>
      </w:r>
    </w:p>
    <w:p w:rsidR="00966C2F" w:rsidRPr="00966C2F" w:rsidRDefault="00966C2F" w:rsidP="00966C2F">
      <w:pPr>
        <w:pStyle w:val="Sinespaciado"/>
        <w:numPr>
          <w:ilvl w:val="0"/>
          <w:numId w:val="14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Trae alimentos para prepararlos en el BBQ, encontrarás los diferentes implementos de cocina.</w:t>
      </w:r>
    </w:p>
    <w:p w:rsidR="00966C2F" w:rsidRPr="00966C2F" w:rsidRDefault="00966C2F" w:rsidP="00966C2F">
      <w:pPr>
        <w:pStyle w:val="Sinespaciado"/>
        <w:numPr>
          <w:ilvl w:val="0"/>
          <w:numId w:val="14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Ropa de cambio</w:t>
      </w:r>
    </w:p>
    <w:p w:rsidR="00966C2F" w:rsidRPr="00966C2F" w:rsidRDefault="00966C2F" w:rsidP="00966C2F">
      <w:pPr>
        <w:pStyle w:val="Sinespaciado"/>
        <w:numPr>
          <w:ilvl w:val="0"/>
          <w:numId w:val="14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Elementos básicos de aseo personal</w:t>
      </w:r>
    </w:p>
    <w:p w:rsidR="00966C2F" w:rsidRPr="00966C2F" w:rsidRDefault="00966C2F" w:rsidP="00966C2F">
      <w:pPr>
        <w:pStyle w:val="Sinespaciado"/>
        <w:numPr>
          <w:ilvl w:val="0"/>
          <w:numId w:val="14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Equipaje ligero con ropa cómoda</w:t>
      </w:r>
    </w:p>
    <w:p w:rsidR="00966C2F" w:rsidRPr="00966C2F" w:rsidRDefault="00966C2F" w:rsidP="00966C2F">
      <w:pPr>
        <w:pStyle w:val="Sinespaciado"/>
        <w:numPr>
          <w:ilvl w:val="0"/>
          <w:numId w:val="14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Prenda para el frío</w:t>
      </w:r>
    </w:p>
    <w:p w:rsidR="00966C2F" w:rsidRPr="00966C2F" w:rsidRDefault="00966C2F" w:rsidP="00966C2F">
      <w:pPr>
        <w:pStyle w:val="Sinespaciado"/>
        <w:numPr>
          <w:ilvl w:val="0"/>
          <w:numId w:val="14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Repelente para insectos</w:t>
      </w:r>
    </w:p>
    <w:p w:rsidR="00966C2F" w:rsidRPr="00966C2F" w:rsidRDefault="00966C2F" w:rsidP="00966C2F">
      <w:pPr>
        <w:pStyle w:val="Sinespaciado"/>
        <w:numPr>
          <w:ilvl w:val="0"/>
          <w:numId w:val="14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Bloqueador solar y labial</w:t>
      </w:r>
    </w:p>
    <w:p w:rsidR="00F87E57" w:rsidRPr="00577646" w:rsidRDefault="00F87E5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Default="00212167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OBSERVACIONES:</w:t>
      </w:r>
    </w:p>
    <w:p w:rsidR="00966C2F" w:rsidRPr="00577646" w:rsidRDefault="00966C2F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La temperatura oscila entre 18 y 24°C.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Actividades en lugares cercanos: Puedes hacer rafting, parapente, circuitos o </w:t>
      </w: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espeleismo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 o visitar </w:t>
      </w: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Barichara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>, el pueblito más lindo de Colombia.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No se aceptan mascotas.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No se permite fumar dentro de la habitación.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No se admiten menores de edad.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Check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>-in: 3 pm.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Check-out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>: 12 pm.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El horario de </w:t>
      </w: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check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out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 es flexible si no hay reserva de la Burbuja para el siguiente día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Cena Romántica (Opcional): Puedes elegir entre seis opciones del Menú Especial para tu momento íntimo dentro de una mágica carpa de velos, con cojines corazón y cómodos </w:t>
      </w: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zafus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 en tonalidades beige armonizados con pétalos de rosas artificiales; bella combinación de tonalidades blanco, rosa, verde, dorado y rojo. Solicitarlo en las Observaciones del Proceso de Reserva.</w:t>
      </w:r>
    </w:p>
    <w:p w:rsidR="00966C2F" w:rsidRPr="00966C2F" w:rsidRDefault="00966C2F" w:rsidP="00966C2F">
      <w:pPr>
        <w:pStyle w:val="Sinespaciado"/>
        <w:numPr>
          <w:ilvl w:val="0"/>
          <w:numId w:val="16"/>
        </w:numPr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No hay servicio de restaurante, por lo tanto si necesitas debes solicitar domicilio a la localidad más cercana.</w:t>
      </w:r>
    </w:p>
    <w:p w:rsidR="008E7726" w:rsidRDefault="008E7726" w:rsidP="008E7726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8E7726" w:rsidRDefault="008E7726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TÉRMINOS Y CONDICIONES:</w:t>
      </w:r>
    </w:p>
    <w:p w:rsidR="00966C2F" w:rsidRPr="008E7726" w:rsidRDefault="00966C2F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966C2F" w:rsidRPr="00966C2F" w:rsidRDefault="00966C2F" w:rsidP="00966C2F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Te pedimos estar en el punto y hora informada para abordar los servicios, en caso contrario, entenderemos que no deseas tomar el servicio y aplicará un cobro del 100% de la reserva.</w:t>
      </w:r>
    </w:p>
    <w:p w:rsidR="00966C2F" w:rsidRPr="00966C2F" w:rsidRDefault="00966C2F" w:rsidP="00966C2F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lastRenderedPageBreak/>
        <w:t>Para asegurar la reserva es necesario realizar el pago total o un abono del 50% del total del servicio. Ten en cuenta que la disponibilidad depende de las reservas que se hagan hasta el momento de tu pago, por lo que recomendamos realizar el abono a penas puedas. Los cupos se asignan por orden, de acuerdo al día y la hora en que se hagan los abonos.</w:t>
      </w:r>
    </w:p>
    <w:p w:rsidR="007D6167" w:rsidRDefault="00966C2F" w:rsidP="00A52E18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D6167">
        <w:rPr>
          <w:rFonts w:ascii="Century Gothic" w:hAnsi="Century Gothic" w:cstheme="minorHAnsi"/>
          <w:sz w:val="24"/>
          <w:szCs w:val="24"/>
          <w:lang w:val="es-CO"/>
        </w:rPr>
        <w:t>El 50% restante de la reserva lo puedes cancelar al momento de recibir los servici</w:t>
      </w:r>
      <w:r w:rsidR="007D6167">
        <w:rPr>
          <w:rFonts w:ascii="Century Gothic" w:hAnsi="Century Gothic" w:cstheme="minorHAnsi"/>
          <w:sz w:val="24"/>
          <w:szCs w:val="24"/>
          <w:lang w:val="es-CO"/>
        </w:rPr>
        <w:t>os o pagar previamente al viaje.</w:t>
      </w:r>
    </w:p>
    <w:p w:rsidR="00966C2F" w:rsidRPr="007D6167" w:rsidRDefault="00966C2F" w:rsidP="00A52E18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D6167">
        <w:rPr>
          <w:rFonts w:ascii="Century Gothic" w:hAnsi="Century Gothic" w:cstheme="minorHAnsi"/>
          <w:sz w:val="24"/>
          <w:szCs w:val="24"/>
          <w:lang w:val="es-CO"/>
        </w:rPr>
        <w:t>A quienes cancelen su reserva con 10 días calendario de anticipación o más, se les hará la devolución de su depósito, menos el cobro administrativo. El cliente debe enviar certificación bancaria a la cual desea que le enviemos la devolución del dinero. A quienes cancelen su reserva con menos de 5 días de anticipación, no se les hará devolución del depósito. Todas las modificaciones que se realicen con menos de 5 días de anticipación a la fecha del viaje, tendrán un recargo del 15% sobre el valor de la reserva. No se aceptarán modificaciones solicitadas el mismo día de la reserva (fecha de ingreso programada). *Todas las devoluciones tienen un cobro administrativo de $50,000 COP.</w:t>
      </w:r>
    </w:p>
    <w:p w:rsidR="00966C2F" w:rsidRPr="00966C2F" w:rsidRDefault="00966C2F" w:rsidP="00966C2F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El alojamiento está ubicado en zona rural con vulnerabilidad de servicios como luz y agua. En caso de no poder prestar el </w:t>
      </w:r>
      <w:proofErr w:type="gramStart"/>
      <w:r w:rsidRPr="00966C2F">
        <w:rPr>
          <w:rFonts w:ascii="Century Gothic" w:hAnsi="Century Gothic" w:cstheme="minorHAnsi"/>
          <w:sz w:val="24"/>
          <w:szCs w:val="24"/>
          <w:lang w:val="es-CO"/>
        </w:rPr>
        <w:t>servicios</w:t>
      </w:r>
      <w:proofErr w:type="gramEnd"/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 se hace re-programación del servicio o devolución del dinero.</w:t>
      </w:r>
    </w:p>
    <w:p w:rsidR="00966C2F" w:rsidRPr="00966C2F" w:rsidRDefault="00966C2F" w:rsidP="00966C2F">
      <w:pPr>
        <w:pStyle w:val="Sinespaciado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Condiciones para huéspedes menores de edad: Niños menores de 8 años no pagan. Mayores de 8 años pagan $100.000 adicionales.</w:t>
      </w:r>
    </w:p>
    <w:p w:rsidR="008E7726" w:rsidRDefault="008E7726" w:rsidP="00966C2F">
      <w:pPr>
        <w:pStyle w:val="Sinespaciado"/>
        <w:ind w:left="720"/>
        <w:rPr>
          <w:rFonts w:ascii="Century Gothic" w:hAnsi="Century Gothic" w:cstheme="minorHAnsi"/>
          <w:b/>
          <w:sz w:val="24"/>
          <w:szCs w:val="24"/>
          <w:lang w:val="es-CO"/>
        </w:rPr>
      </w:pPr>
    </w:p>
    <w:p w:rsidR="008E7726" w:rsidRDefault="008E7726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OTRAS TARIFAS:</w:t>
      </w:r>
    </w:p>
    <w:p w:rsidR="00966C2F" w:rsidRPr="008E7726" w:rsidRDefault="00966C2F" w:rsidP="009A0E5C">
      <w:pPr>
        <w:pStyle w:val="Sinespaciado"/>
        <w:ind w:left="-284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966C2F" w:rsidRPr="00966C2F" w:rsidRDefault="00966C2F" w:rsidP="00966C2F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bCs/>
          <w:sz w:val="24"/>
          <w:szCs w:val="24"/>
          <w:lang w:val="es-CO"/>
        </w:rPr>
        <w:t>Suite Oasis: Lunes a Viernes</w:t>
      </w:r>
    </w:p>
    <w:p w:rsidR="00966C2F" w:rsidRDefault="00966C2F" w:rsidP="00966C2F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Incluye: 2 desayunos Americanos: huevos a la cacerola con pan y chocolate, por noche reservada; 2 toallas e impuestos de ley.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b/>
          <w:bCs/>
          <w:sz w:val="24"/>
          <w:szCs w:val="24"/>
          <w:lang w:val="es-CO"/>
        </w:rPr>
        <w:t>$450.000 </w:t>
      </w: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Por pareja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>.</w:t>
      </w:r>
    </w:p>
    <w:p w:rsidR="00966C2F" w:rsidRPr="00966C2F" w:rsidRDefault="00966C2F" w:rsidP="00966C2F">
      <w:pPr>
        <w:pStyle w:val="Sinespaciado"/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</w:p>
    <w:p w:rsidR="00966C2F" w:rsidRPr="00966C2F" w:rsidRDefault="00966C2F" w:rsidP="00966C2F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bCs/>
          <w:sz w:val="24"/>
          <w:szCs w:val="24"/>
          <w:lang w:val="es-CO"/>
        </w:rPr>
        <w:t>Suite Oasis: Sábados, Domingos y Lunes Festivo.</w:t>
      </w:r>
    </w:p>
    <w:p w:rsidR="00966C2F" w:rsidRDefault="00966C2F" w:rsidP="00966C2F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>Incluye: 2 desayunos Americanos: huevos a la cacerola con pan y chocolate, por noche reservada; 2 toallas e impuestos de ley.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b/>
          <w:bCs/>
          <w:sz w:val="24"/>
          <w:szCs w:val="24"/>
          <w:lang w:val="es-CO"/>
        </w:rPr>
        <w:t>$550.000 </w:t>
      </w: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Por pareja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>.</w:t>
      </w:r>
    </w:p>
    <w:p w:rsidR="00966C2F" w:rsidRPr="00966C2F" w:rsidRDefault="00966C2F" w:rsidP="00966C2F">
      <w:pPr>
        <w:pStyle w:val="Sinespaciado"/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</w:p>
    <w:p w:rsidR="00966C2F" w:rsidRPr="00966C2F" w:rsidRDefault="00966C2F" w:rsidP="00966C2F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bCs/>
          <w:sz w:val="24"/>
          <w:szCs w:val="24"/>
          <w:lang w:val="es-CO"/>
        </w:rPr>
        <w:t>Suite Jardín: Lunes a Viernes.</w:t>
      </w:r>
    </w:p>
    <w:p w:rsidR="00966C2F" w:rsidRDefault="00966C2F" w:rsidP="00966C2F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Incluye: 2 desayunos Primaverales: jugo de naranja, huevos a la cacerola con pan, </w:t>
      </w: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smoothie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 y fruta picada, por noche reservada; batas; 4 toallas e impuestos de ley.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b/>
          <w:bCs/>
          <w:sz w:val="24"/>
          <w:szCs w:val="24"/>
          <w:lang w:val="es-CO"/>
        </w:rPr>
        <w:t>$600.000 </w:t>
      </w: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Por pareja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>.</w:t>
      </w:r>
    </w:p>
    <w:p w:rsidR="00966C2F" w:rsidRPr="00966C2F" w:rsidRDefault="00966C2F" w:rsidP="00966C2F">
      <w:pPr>
        <w:pStyle w:val="Sinespaciado"/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</w:p>
    <w:p w:rsidR="00966C2F" w:rsidRPr="00966C2F" w:rsidRDefault="00966C2F" w:rsidP="00966C2F">
      <w:pPr>
        <w:pStyle w:val="Sinespaciado"/>
        <w:numPr>
          <w:ilvl w:val="0"/>
          <w:numId w:val="12"/>
        </w:numPr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b/>
          <w:bCs/>
          <w:sz w:val="24"/>
          <w:szCs w:val="24"/>
          <w:lang w:val="es-CO"/>
        </w:rPr>
        <w:t>Suite Jardín: Sábados, Domingos y Lunes Festivo.</w:t>
      </w:r>
    </w:p>
    <w:p w:rsidR="00966C2F" w:rsidRPr="00966C2F" w:rsidRDefault="00966C2F" w:rsidP="00966C2F">
      <w:pPr>
        <w:pStyle w:val="Sinespaciado"/>
        <w:ind w:left="426"/>
        <w:jc w:val="both"/>
        <w:rPr>
          <w:rFonts w:ascii="Century Gothic" w:hAnsi="Century Gothic" w:cstheme="minorHAnsi"/>
          <w:b/>
          <w:bCs/>
          <w:sz w:val="24"/>
          <w:szCs w:val="24"/>
          <w:lang w:val="es-CO"/>
        </w:rPr>
      </w:pPr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Incluye: 2 desayunos Primaverales: jugo de naranja, huevos a la cacerola con pan, </w:t>
      </w:r>
      <w:proofErr w:type="spellStart"/>
      <w:r w:rsidRPr="00966C2F">
        <w:rPr>
          <w:rFonts w:ascii="Century Gothic" w:hAnsi="Century Gothic" w:cstheme="minorHAnsi"/>
          <w:sz w:val="24"/>
          <w:szCs w:val="24"/>
          <w:lang w:val="es-CO"/>
        </w:rPr>
        <w:t>smoothie</w:t>
      </w:r>
      <w:proofErr w:type="spellEnd"/>
      <w:r w:rsidRPr="00966C2F">
        <w:rPr>
          <w:rFonts w:ascii="Century Gothic" w:hAnsi="Century Gothic" w:cstheme="minorHAnsi"/>
          <w:sz w:val="24"/>
          <w:szCs w:val="24"/>
          <w:lang w:val="es-CO"/>
        </w:rPr>
        <w:t xml:space="preserve"> y fruta picada, por noche reservada; batas; 4 toallas e impuestos de ley.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 xml:space="preserve"> </w:t>
      </w:r>
      <w:r w:rsidRPr="00966C2F">
        <w:rPr>
          <w:rFonts w:ascii="Century Gothic" w:hAnsi="Century Gothic" w:cstheme="minorHAnsi"/>
          <w:b/>
          <w:bCs/>
          <w:sz w:val="24"/>
          <w:szCs w:val="24"/>
          <w:lang w:val="es-CO"/>
        </w:rPr>
        <w:t>$700.000 </w:t>
      </w:r>
      <w:r w:rsidRPr="00966C2F">
        <w:rPr>
          <w:rFonts w:ascii="Century Gothic" w:hAnsi="Century Gothic" w:cstheme="minorHAnsi"/>
          <w:b/>
          <w:sz w:val="24"/>
          <w:szCs w:val="24"/>
          <w:lang w:val="es-CO"/>
        </w:rPr>
        <w:t>Por pareja</w:t>
      </w:r>
      <w:r>
        <w:rPr>
          <w:rFonts w:ascii="Century Gothic" w:hAnsi="Century Gothic" w:cstheme="minorHAnsi"/>
          <w:b/>
          <w:sz w:val="24"/>
          <w:szCs w:val="24"/>
          <w:lang w:val="es-CO"/>
        </w:rPr>
        <w:t>.</w:t>
      </w:r>
    </w:p>
    <w:p w:rsidR="008E7726" w:rsidRPr="008E7726" w:rsidRDefault="008E7726" w:rsidP="00966C2F">
      <w:pPr>
        <w:pStyle w:val="Sinespaciado"/>
        <w:ind w:left="426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sectPr w:rsidR="008E7726" w:rsidRPr="008E7726" w:rsidSect="00996231">
      <w:headerReference w:type="default" r:id="rId9"/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6A" w:rsidRDefault="0011396A" w:rsidP="00C14009">
      <w:pPr>
        <w:spacing w:after="0" w:line="240" w:lineRule="auto"/>
      </w:pPr>
      <w:r>
        <w:separator/>
      </w:r>
    </w:p>
  </w:endnote>
  <w:endnote w:type="continuationSeparator" w:id="0">
    <w:p w:rsidR="0011396A" w:rsidRDefault="0011396A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6A" w:rsidRDefault="0011396A" w:rsidP="00C14009">
      <w:pPr>
        <w:spacing w:after="0" w:line="240" w:lineRule="auto"/>
      </w:pPr>
      <w:r>
        <w:separator/>
      </w:r>
    </w:p>
  </w:footnote>
  <w:footnote w:type="continuationSeparator" w:id="0">
    <w:p w:rsidR="0011396A" w:rsidRDefault="0011396A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91" w:rsidRDefault="009F6687" w:rsidP="000E4C91">
    <w:pPr>
      <w:pStyle w:val="Encabezado"/>
      <w:spacing w:after="24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01EDFB6A" wp14:editId="21D2B387">
              <wp:simplePos x="0" y="0"/>
              <wp:positionH relativeFrom="margin">
                <wp:posOffset>-801419</wp:posOffset>
              </wp:positionH>
              <wp:positionV relativeFrom="margin">
                <wp:posOffset>414020</wp:posOffset>
              </wp:positionV>
              <wp:extent cx="4770755" cy="7191375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719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C91" w:rsidRPr="00176524" w:rsidRDefault="000E4C91" w:rsidP="000E4C91">
                          <w:pPr>
                            <w:spacing w:after="0" w:line="240" w:lineRule="auto"/>
                            <w:jc w:val="both"/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DFB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63.1pt;margin-top:32.6pt;width:375.65pt;height:566.25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Q5EwIAAP0DAAAOAAAAZHJzL2Uyb0RvYy54bWysU9uO2yAQfa/Uf0C8N740WW+sOKtttqkq&#10;7baVtv0AgnGMCgwFEjt/3wFns1H7VtUPCDwzZ+YcDqu7UStyFM5LMA0tZjklwnBopdk39Mf37btb&#10;SnxgpmUKjGjoSXh6t377ZjXYWpTQg2qFIwhifD3YhvYh2DrLPO+FZn4GVhgMduA0C3h0+6x1bEB0&#10;rbIyz2+yAVxrHXDhPf59mIJ0nfC7TvDwteu8CEQ1FGcLaXVp3cU1W69YvXfM9pKfx2D/MIVm0mDT&#10;C9QDC4wcnPwLSkvuwEMXZhx0Bl0nuUgckE2R/8HmuWdWJC4ojrcXmfz/g+Vfjt8ckW1DbygxTOMV&#10;bQ6sdUBaQYIYA5AyijRYX2Pus8XsMH6AES87Efb2EfhPTwxsemb24t45GHrBWhyyiJXZVemE4yPI&#10;bniCFruxQ4AENHZORwVRE4LoeFmnywXhHITjz3lV5dViQQnHWFUsi/fVIvVg9Uu5dT58EqBJ3DTU&#10;oQMSPDs++hDHYfVLSuxmYCuVSi5QhgwNXS7KRSq4imgZ0KRK6obe5vGbbBNZfjRtKg5MqmmPDZQ5&#10;045MJ85h3I2YGLXYQXtCARxMZsTHg5u4lhWSHtCLDfW/DswJStRngzoui/k8mjcd5ouqxIO7juyu&#10;I8zwHtDigZJpuwnJ8JGut/eo91YmJV6HOY+LHksCnd9DNPH1OWW9vtr1bwAAAP//AwBQSwMEFAAG&#10;AAgAAAAhABPvhebhAAAADAEAAA8AAABkcnMvZG93bnJldi54bWxMj1FLwzAQx98Fv0M4wbctaXCt&#10;1qZjCoIiCpsDX29NbMuapCTZWr+955M+Hcf9+N/vX61nO7CzCbH3TkG2FMCMa7zuXatg//G0uAUW&#10;EzqNg3dGwbeJsK4vLyostZ/c1px3qWUU4mKJCrqUxpLz2HTGYlz60Ti6fflgMdEaWq4DThRuBy6F&#10;yLnF3tGHDkfz2JnmuDtZBfLz/UE0R38j5Nu0eS4w7Lcvr0pdX82be2DJzOkPhl99UoeanA7+5HRk&#10;g4JFJnNJrIJ8RZOIXK4yYAdCs7uiAF5X/H+J+gcAAP//AwBQSwECLQAUAAYACAAAACEAtoM4kv4A&#10;AADhAQAAEwAAAAAAAAAAAAAAAAAAAAAAW0NvbnRlbnRfVHlwZXNdLnhtbFBLAQItABQABgAIAAAA&#10;IQA4/SH/1gAAAJQBAAALAAAAAAAAAAAAAAAAAC8BAABfcmVscy8ucmVsc1BLAQItABQABgAIAAAA&#10;IQAFIBQ5EwIAAP0DAAAOAAAAAAAAAAAAAAAAAC4CAABkcnMvZTJvRG9jLnhtbFBLAQItABQABgAI&#10;AAAAIQAT74Xm4QAAAAwBAAAPAAAAAAAAAAAAAAAAAG0EAABkcnMvZG93bnJldi54bWxQSwUGAAAA&#10;AAQABADzAAAAewUAAAAA&#10;" filled="f" stroked="f">
              <v:textbox style="layout-flow:vertical;mso-layout-flow-alt:bottom-to-top;mso-fit-shape-to-text:t">
                <w:txbxContent>
                  <w:p w:rsidR="000E4C91" w:rsidRPr="00176524" w:rsidRDefault="000E4C91" w:rsidP="000E4C91">
                    <w:pPr>
                      <w:spacing w:after="0" w:line="240" w:lineRule="auto"/>
                      <w:jc w:val="both"/>
                      <w:rPr>
                        <w:rFonts w:ascii="Arial Narrow" w:hAnsi="Arial Narrow"/>
                        <w:b/>
                        <w:color w:val="595959" w:themeColor="text1" w:themeTint="A6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842A3"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2B3E075B" wp14:editId="05ACF937">
          <wp:extent cx="5612130" cy="5090160"/>
          <wp:effectExtent l="0" t="0" r="7620" b="0"/>
          <wp:docPr id="3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57E16D93" wp14:editId="7E357BE3">
          <wp:extent cx="1679523" cy="1084521"/>
          <wp:effectExtent l="0" t="0" r="0" b="1905"/>
          <wp:docPr id="3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64DEAB59" wp14:editId="4D606726">
          <wp:extent cx="5612130" cy="5090160"/>
          <wp:effectExtent l="0" t="0" r="7620" b="0"/>
          <wp:docPr id="3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661F347" wp14:editId="76BE8F6E">
          <wp:extent cx="5612130" cy="5090160"/>
          <wp:effectExtent l="0" t="0" r="7620" b="0"/>
          <wp:docPr id="3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7916859" wp14:editId="705CDBB2">
          <wp:extent cx="5612130" cy="5090160"/>
          <wp:effectExtent l="0" t="0" r="7620" b="0"/>
          <wp:docPr id="3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5050C79A" wp14:editId="46063197">
          <wp:extent cx="5612130" cy="5090160"/>
          <wp:effectExtent l="0" t="0" r="7620" b="0"/>
          <wp:docPr id="3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76A9551B" wp14:editId="5932D22F">
          <wp:extent cx="1679523" cy="1084521"/>
          <wp:effectExtent l="0" t="0" r="0" b="1905"/>
          <wp:docPr id="3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0DB64C23" wp14:editId="2593A63F">
          <wp:extent cx="5612130" cy="5090160"/>
          <wp:effectExtent l="0" t="0" r="7620" b="0"/>
          <wp:docPr id="3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C5D75F6" wp14:editId="18832541">
          <wp:extent cx="5612130" cy="5090160"/>
          <wp:effectExtent l="0" t="0" r="7620" b="0"/>
          <wp:docPr id="3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7A38DBA4" wp14:editId="724F2926">
          <wp:extent cx="5612130" cy="5090160"/>
          <wp:effectExtent l="0" t="0" r="7620" b="0"/>
          <wp:docPr id="3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5pt;height:78.75pt" o:bullet="t">
        <v:imagedata r:id="rId1" o:title="Avatar_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4548DB"/>
    <w:multiLevelType w:val="hybridMultilevel"/>
    <w:tmpl w:val="99CA45D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C71"/>
    <w:multiLevelType w:val="hybridMultilevel"/>
    <w:tmpl w:val="04904CE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E875120"/>
    <w:multiLevelType w:val="multilevel"/>
    <w:tmpl w:val="1C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B6AD1"/>
    <w:multiLevelType w:val="hybridMultilevel"/>
    <w:tmpl w:val="40FC50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7E7B"/>
    <w:multiLevelType w:val="multilevel"/>
    <w:tmpl w:val="278468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2149D"/>
    <w:multiLevelType w:val="multilevel"/>
    <w:tmpl w:val="EFAA13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D7510"/>
    <w:multiLevelType w:val="multilevel"/>
    <w:tmpl w:val="59989E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0742D"/>
    <w:multiLevelType w:val="hybridMultilevel"/>
    <w:tmpl w:val="7A58E324"/>
    <w:lvl w:ilvl="0" w:tplc="204458C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1F3C50"/>
    <w:multiLevelType w:val="multilevel"/>
    <w:tmpl w:val="38F45A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2462E"/>
    <w:multiLevelType w:val="multilevel"/>
    <w:tmpl w:val="32B2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43929"/>
    <w:multiLevelType w:val="multilevel"/>
    <w:tmpl w:val="298A1B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954E0"/>
    <w:multiLevelType w:val="hybridMultilevel"/>
    <w:tmpl w:val="BC3E475E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CF7A4F"/>
    <w:multiLevelType w:val="multilevel"/>
    <w:tmpl w:val="D30E52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05069"/>
    <w:multiLevelType w:val="multilevel"/>
    <w:tmpl w:val="093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5744F4"/>
    <w:multiLevelType w:val="hybridMultilevel"/>
    <w:tmpl w:val="154E8F56"/>
    <w:lvl w:ilvl="0" w:tplc="204458C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CD7461"/>
    <w:multiLevelType w:val="hybridMultilevel"/>
    <w:tmpl w:val="15D6335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D0AF0"/>
    <w:multiLevelType w:val="hybridMultilevel"/>
    <w:tmpl w:val="AFE470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5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18"/>
  </w:num>
  <w:num w:numId="13">
    <w:abstractNumId w:val="13"/>
  </w:num>
  <w:num w:numId="14">
    <w:abstractNumId w:val="16"/>
  </w:num>
  <w:num w:numId="15">
    <w:abstractNumId w:val="17"/>
  </w:num>
  <w:num w:numId="16">
    <w:abstractNumId w:val="1"/>
  </w:num>
  <w:num w:numId="17">
    <w:abstractNumId w:val="11"/>
  </w:num>
  <w:num w:numId="18">
    <w:abstractNumId w:val="2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021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C0096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423E"/>
    <w:rsid w:val="00106063"/>
    <w:rsid w:val="00110E0E"/>
    <w:rsid w:val="0011396A"/>
    <w:rsid w:val="00130069"/>
    <w:rsid w:val="00133591"/>
    <w:rsid w:val="00133683"/>
    <w:rsid w:val="001412A7"/>
    <w:rsid w:val="00153365"/>
    <w:rsid w:val="00153A4F"/>
    <w:rsid w:val="00154812"/>
    <w:rsid w:val="001624C3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167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2425A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2F2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646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D6167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E7726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6C2F"/>
    <w:rsid w:val="009677C2"/>
    <w:rsid w:val="009765B0"/>
    <w:rsid w:val="009818BD"/>
    <w:rsid w:val="009929B5"/>
    <w:rsid w:val="00996231"/>
    <w:rsid w:val="009A0976"/>
    <w:rsid w:val="009A0E5C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E7C2C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43B"/>
    <w:rsid w:val="00B8284C"/>
    <w:rsid w:val="00B84433"/>
    <w:rsid w:val="00B927E9"/>
    <w:rsid w:val="00B95374"/>
    <w:rsid w:val="00B96869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1642C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A1A4B"/>
    <w:rsid w:val="00DB76EC"/>
    <w:rsid w:val="00DB7E63"/>
    <w:rsid w:val="00DC24CF"/>
    <w:rsid w:val="00DC5AF9"/>
    <w:rsid w:val="00DD51CC"/>
    <w:rsid w:val="00DD7FB1"/>
    <w:rsid w:val="00DE761C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868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800E5"/>
    <w:rsid w:val="00F80219"/>
    <w:rsid w:val="00F82B89"/>
    <w:rsid w:val="00F86D32"/>
    <w:rsid w:val="00F87E57"/>
    <w:rsid w:val="00F91745"/>
    <w:rsid w:val="00F94BD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D7239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47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966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994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201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C699-DB32-4709-A485-47DA679E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8</TotalTime>
  <Pages>3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5</cp:revision>
  <cp:lastPrinted>2018-05-10T20:19:00Z</cp:lastPrinted>
  <dcterms:created xsi:type="dcterms:W3CDTF">2020-03-02T03:14:00Z</dcterms:created>
  <dcterms:modified xsi:type="dcterms:W3CDTF">2020-03-03T03:54:00Z</dcterms:modified>
</cp:coreProperties>
</file>